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C84096">
      <w:pPr>
        <w:jc w:val="center"/>
        <w:textAlignment w:val="center"/>
        <w:rPr>
          <w:rFonts w:ascii="宋体" w:hAnsi="宋体" w:cs="宋体"/>
          <w:b/>
          <w:sz w:val="30"/>
        </w:rPr>
      </w:pPr>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2024年湖南省中考生物真题</w:t>
      </w:r>
    </w:p>
    <w:p w:rsidR="00EF035E" w:rsidRPr="00043B54" w:rsidRDefault="00C84096">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C84096">
      <w:pPr>
        <w:jc w:val="left"/>
        <w:textAlignment w:val="center"/>
        <w:rPr>
          <w:rFonts w:ascii="宋体" w:hAnsi="宋体" w:cs="宋体"/>
          <w:b/>
        </w:rPr>
      </w:pPr>
      <w:r w:rsidRPr="00043B54">
        <w:rPr>
          <w:rFonts w:ascii="宋体" w:hAnsi="宋体" w:cs="宋体"/>
          <w:b/>
        </w:rPr>
        <w:t>一、选择题</w:t>
      </w:r>
    </w:p>
    <w:p w:rsidR="00450F50" w:rsidRDefault="00C84096">
      <w:pPr>
        <w:spacing w:line="360" w:lineRule="auto"/>
        <w:jc w:val="left"/>
        <w:textAlignment w:val="center"/>
      </w:pPr>
      <w:r>
        <w:t>1</w:t>
      </w:r>
      <w:r>
        <w:t>．窗台上的小绿植渐渐向窗外有阳光的方向生长。这主要体现了生物（</w:t>
      </w:r>
      <w:r>
        <w:rPr>
          <w:rFonts w:eastAsia="Times New Roman"/>
          <w:kern w:val="0"/>
          <w:sz w:val="24"/>
          <w:szCs w:val="24"/>
        </w:rPr>
        <w:t>    </w:t>
      </w:r>
      <w:r>
        <w:t>）</w:t>
      </w:r>
    </w:p>
    <w:p w:rsidR="00450F50" w:rsidRDefault="00C84096">
      <w:pPr>
        <w:tabs>
          <w:tab w:val="left" w:pos="4156"/>
        </w:tabs>
        <w:spacing w:line="360" w:lineRule="auto"/>
        <w:ind w:left="300"/>
        <w:jc w:val="left"/>
        <w:textAlignment w:val="center"/>
      </w:pPr>
      <w:r>
        <w:t>A</w:t>
      </w:r>
      <w:r>
        <w:t>．能对外界刺激作出反应</w:t>
      </w:r>
      <w:r>
        <w:tab/>
        <w:t>B</w:t>
      </w:r>
      <w:r>
        <w:t>．能进行呼吸</w:t>
      </w:r>
    </w:p>
    <w:p w:rsidR="00450F50" w:rsidRDefault="00C84096">
      <w:pPr>
        <w:tabs>
          <w:tab w:val="left" w:pos="4156"/>
        </w:tabs>
        <w:spacing w:line="360" w:lineRule="auto"/>
        <w:ind w:left="300"/>
        <w:jc w:val="left"/>
        <w:textAlignment w:val="center"/>
      </w:pPr>
      <w:r>
        <w:t>C</w:t>
      </w:r>
      <w:r>
        <w:t>．有遗传和变异的特性</w:t>
      </w:r>
      <w:r>
        <w:tab/>
        <w:t>D</w:t>
      </w:r>
      <w:r>
        <w:t>．能排出体内产生的废物</w:t>
      </w:r>
    </w:p>
    <w:p w:rsidR="00450F50" w:rsidRDefault="00C84096">
      <w:pPr>
        <w:spacing w:line="360" w:lineRule="auto"/>
        <w:jc w:val="left"/>
        <w:textAlignment w:val="center"/>
      </w:pPr>
      <w:r>
        <w:t>2</w:t>
      </w:r>
      <w:r>
        <w:t>．我国是茶文化的发源地。茶树能通过光合作用制造有机物，其属于生态系统中的（</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00"/>
        <w:jc w:val="left"/>
        <w:textAlignment w:val="center"/>
      </w:pPr>
      <w:r>
        <w:t>A</w:t>
      </w:r>
      <w:r>
        <w:t>．非生物部分</w:t>
      </w:r>
      <w:r>
        <w:tab/>
        <w:t>B</w:t>
      </w:r>
      <w:r>
        <w:t>．生产者</w:t>
      </w:r>
      <w:r>
        <w:tab/>
        <w:t>C</w:t>
      </w:r>
      <w:r>
        <w:t>．消费者</w:t>
      </w:r>
      <w:r>
        <w:tab/>
        <w:t>D</w:t>
      </w:r>
      <w:r>
        <w:t>．分解者</w:t>
      </w:r>
    </w:p>
    <w:p w:rsidR="00450F50" w:rsidRDefault="00C84096">
      <w:pPr>
        <w:spacing w:line="360" w:lineRule="auto"/>
        <w:jc w:val="left"/>
        <w:textAlignment w:val="center"/>
      </w:pPr>
      <w:r>
        <w:t>3</w:t>
      </w:r>
      <w:r>
        <w:t>．生态系统多种多样，以下生态系统中最大的是（</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00"/>
        <w:jc w:val="left"/>
        <w:textAlignment w:val="center"/>
      </w:pPr>
      <w:r>
        <w:t>A</w:t>
      </w:r>
      <w:r>
        <w:t>．生物圈</w:t>
      </w:r>
      <w:r>
        <w:tab/>
        <w:t>B</w:t>
      </w:r>
      <w:r>
        <w:t>．湘江</w:t>
      </w:r>
      <w:r>
        <w:tab/>
        <w:t>C</w:t>
      </w:r>
      <w:r>
        <w:t>．洞庭湖</w:t>
      </w:r>
      <w:r>
        <w:tab/>
        <w:t>D</w:t>
      </w:r>
      <w:r>
        <w:t>．衡山</w:t>
      </w:r>
    </w:p>
    <w:p w:rsidR="00450F50" w:rsidRDefault="00C84096">
      <w:pPr>
        <w:spacing w:line="360" w:lineRule="auto"/>
        <w:jc w:val="left"/>
        <w:textAlignment w:val="center"/>
      </w:pPr>
      <w:r>
        <w:t>4</w:t>
      </w:r>
      <w:r>
        <w:t>．《齐民要术》中记载了用蓝草做染料的方法。蓝草的色素主要来自细胞结构中的（</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00"/>
        <w:jc w:val="left"/>
        <w:textAlignment w:val="center"/>
      </w:pPr>
      <w:r>
        <w:t>A</w:t>
      </w:r>
      <w:r>
        <w:t>．液泡</w:t>
      </w:r>
      <w:r>
        <w:tab/>
        <w:t>B</w:t>
      </w:r>
      <w:r>
        <w:t>．细胞壁</w:t>
      </w:r>
      <w:r>
        <w:tab/>
        <w:t>C</w:t>
      </w:r>
      <w:r>
        <w:t>．线粒体</w:t>
      </w:r>
      <w:r>
        <w:tab/>
        <w:t>D</w:t>
      </w:r>
      <w:r>
        <w:t>．细胞核</w:t>
      </w:r>
    </w:p>
    <w:p w:rsidR="00450F50" w:rsidRDefault="00C84096">
      <w:pPr>
        <w:spacing w:line="360" w:lineRule="auto"/>
        <w:jc w:val="left"/>
        <w:textAlignment w:val="center"/>
      </w:pPr>
      <w:r>
        <w:t>5</w:t>
      </w:r>
      <w:r>
        <w:t>．老树虽有空心现象，但营养物质的运输仍能正常进行。这是依靠（</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00"/>
        <w:jc w:val="left"/>
        <w:textAlignment w:val="center"/>
      </w:pPr>
      <w:r>
        <w:t>A</w:t>
      </w:r>
      <w:r>
        <w:t>．保护组织</w:t>
      </w:r>
      <w:r>
        <w:tab/>
        <w:t>B</w:t>
      </w:r>
      <w:r>
        <w:t>．输导组织</w:t>
      </w:r>
      <w:r>
        <w:tab/>
        <w:t>C</w:t>
      </w:r>
      <w:r>
        <w:t>．分生组织</w:t>
      </w:r>
      <w:r>
        <w:tab/>
        <w:t>D</w:t>
      </w:r>
      <w:r>
        <w:t>．机械组织</w:t>
      </w:r>
    </w:p>
    <w:p w:rsidR="00450F50" w:rsidRDefault="00C84096">
      <w:pPr>
        <w:spacing w:line="360" w:lineRule="auto"/>
        <w:jc w:val="left"/>
        <w:textAlignment w:val="center"/>
      </w:pPr>
      <w:r>
        <w:t>6</w:t>
      </w:r>
      <w:r>
        <w:t>．丝瓜的花有雄花和雌花之分。雄花不能结果的原因是没有（</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00"/>
        <w:jc w:val="left"/>
        <w:textAlignment w:val="center"/>
      </w:pPr>
      <w:r>
        <w:t>A</w:t>
      </w:r>
      <w:r>
        <w:t>．花瓣</w:t>
      </w:r>
      <w:r>
        <w:tab/>
        <w:t>B</w:t>
      </w:r>
      <w:r>
        <w:t>．花丝</w:t>
      </w:r>
      <w:r>
        <w:tab/>
        <w:t>C</w:t>
      </w:r>
      <w:r>
        <w:t>．花药</w:t>
      </w:r>
      <w:r>
        <w:tab/>
        <w:t>D</w:t>
      </w:r>
      <w:r>
        <w:t>．子房</w:t>
      </w:r>
    </w:p>
    <w:p w:rsidR="00450F50" w:rsidRDefault="00C84096">
      <w:pPr>
        <w:spacing w:line="360" w:lineRule="auto"/>
        <w:jc w:val="left"/>
        <w:textAlignment w:val="center"/>
      </w:pPr>
      <w:r>
        <w:t>7</w:t>
      </w:r>
      <w:r>
        <w:t>．一株玉米一生需要消耗超过</w:t>
      </w:r>
      <w:r>
        <w:t>200</w:t>
      </w:r>
      <w:r>
        <w:t>千克的水，绝大部分水通过叶片散失的生理过程是（</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00"/>
        <w:jc w:val="left"/>
        <w:textAlignment w:val="center"/>
      </w:pPr>
      <w:r>
        <w:t>A</w:t>
      </w:r>
      <w:r>
        <w:t>．分解作用</w:t>
      </w:r>
      <w:r>
        <w:tab/>
        <w:t>B</w:t>
      </w:r>
      <w:r>
        <w:t>．呼吸作用</w:t>
      </w:r>
      <w:r>
        <w:tab/>
        <w:t>C</w:t>
      </w:r>
      <w:r>
        <w:t>．蒸腾作用</w:t>
      </w:r>
      <w:r>
        <w:tab/>
        <w:t>D</w:t>
      </w:r>
      <w:r>
        <w:t>．光合作用</w:t>
      </w:r>
    </w:p>
    <w:p w:rsidR="00450F50" w:rsidRDefault="00C84096">
      <w:pPr>
        <w:spacing w:line="360" w:lineRule="auto"/>
        <w:jc w:val="left"/>
        <w:textAlignment w:val="center"/>
      </w:pPr>
      <w:r>
        <w:t>8</w:t>
      </w:r>
      <w:r>
        <w:t>．优美的环境和良好的生态是人类社会可持续发展的保证。下列做法不利于保护生态环境的是（</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00"/>
        <w:jc w:val="left"/>
        <w:textAlignment w:val="center"/>
      </w:pPr>
      <w:r>
        <w:t>A</w:t>
      </w:r>
      <w:r>
        <w:t>．垃圾分类回收</w:t>
      </w:r>
      <w:r>
        <w:tab/>
        <w:t>B</w:t>
      </w:r>
      <w:r>
        <w:t>．绿色出行</w:t>
      </w:r>
      <w:r>
        <w:tab/>
        <w:t>C</w:t>
      </w:r>
      <w:r>
        <w:t>．使用一次性筷子</w:t>
      </w:r>
      <w:r>
        <w:tab/>
        <w:t>D</w:t>
      </w:r>
      <w:r>
        <w:t>．节约用水</w:t>
      </w:r>
    </w:p>
    <w:p w:rsidR="00450F50" w:rsidRDefault="00C84096">
      <w:pPr>
        <w:spacing w:line="360" w:lineRule="auto"/>
        <w:jc w:val="left"/>
        <w:textAlignment w:val="center"/>
      </w:pPr>
      <w:r>
        <w:t>9</w:t>
      </w:r>
      <w:r>
        <w:t>．湖南多地盛产鲜美多汁的柑橘。食用柑橘可补充维生素</w:t>
      </w:r>
      <w:r>
        <w:t>C</w:t>
      </w:r>
      <w:r>
        <w:t>，从而预防（</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00"/>
        <w:jc w:val="left"/>
        <w:textAlignment w:val="center"/>
      </w:pPr>
      <w:r>
        <w:t>A</w:t>
      </w:r>
      <w:r>
        <w:t>．夜盲症</w:t>
      </w:r>
      <w:r>
        <w:tab/>
        <w:t>B</w:t>
      </w:r>
      <w:r>
        <w:t>．坏血病</w:t>
      </w:r>
      <w:r>
        <w:tab/>
        <w:t>C</w:t>
      </w:r>
      <w:r>
        <w:t>．地方性甲状腺肿</w:t>
      </w:r>
      <w:r>
        <w:tab/>
        <w:t>D</w:t>
      </w:r>
      <w:r>
        <w:t>．佝偻病</w:t>
      </w:r>
    </w:p>
    <w:p w:rsidR="00450F50" w:rsidRDefault="00C84096">
      <w:pPr>
        <w:spacing w:line="360" w:lineRule="auto"/>
        <w:jc w:val="left"/>
        <w:textAlignment w:val="center"/>
      </w:pPr>
      <w:r>
        <w:t>10</w:t>
      </w:r>
      <w:r>
        <w:t>．鼻腔内的鼻毛和黏液可以阻挡或黏住空气中的灰尘，说明鼻腔能（</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80"/>
        <w:jc w:val="left"/>
        <w:textAlignment w:val="center"/>
      </w:pPr>
      <w:r>
        <w:t>A</w:t>
      </w:r>
      <w:r>
        <w:t>．温暖空气</w:t>
      </w:r>
      <w:r>
        <w:tab/>
        <w:t>B</w:t>
      </w:r>
      <w:r>
        <w:t>．湿润空气</w:t>
      </w:r>
      <w:r>
        <w:tab/>
        <w:t>C</w:t>
      </w:r>
      <w:r>
        <w:t>．清洁空气</w:t>
      </w:r>
      <w:r>
        <w:tab/>
        <w:t>D</w:t>
      </w:r>
      <w:r>
        <w:t>．顺畅通气</w:t>
      </w:r>
    </w:p>
    <w:p w:rsidR="00450F50" w:rsidRDefault="00C84096">
      <w:pPr>
        <w:spacing w:line="360" w:lineRule="auto"/>
        <w:jc w:val="left"/>
        <w:textAlignment w:val="center"/>
      </w:pPr>
      <w:r>
        <w:t>11</w:t>
      </w:r>
      <w:r>
        <w:t>．某同学用胶管和漏斗制作了如图所示的肾单位结构模型，其中模拟肾小管的是（</w:t>
      </w:r>
      <w:r>
        <w:rPr>
          <w:rFonts w:eastAsia="Times New Roman"/>
          <w:kern w:val="0"/>
          <w:sz w:val="24"/>
          <w:szCs w:val="24"/>
        </w:rPr>
        <w:t>    </w:t>
      </w:r>
      <w:r>
        <w:t>）</w:t>
      </w:r>
    </w:p>
    <w:p w:rsidR="00450F50" w:rsidRDefault="00C84096">
      <w:pPr>
        <w:spacing w:line="360" w:lineRule="auto"/>
        <w:jc w:val="left"/>
        <w:textAlignment w:val="center"/>
      </w:pPr>
      <w:r>
        <w:rPr>
          <w:rFonts w:eastAsia="Times New Roman"/>
          <w:noProof/>
          <w:kern w:val="0"/>
          <w:sz w:val="24"/>
          <w:szCs w:val="24"/>
        </w:rPr>
        <w:lastRenderedPageBreak/>
        <w:drawing>
          <wp:inline distT="0" distB="0" distL="0" distR="0">
            <wp:extent cx="895350" cy="742950"/>
            <wp:effectExtent l="0" t="0" r="0"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895350" cy="742950"/>
                    </a:xfrm>
                    <a:prstGeom prst="rect">
                      <a:avLst/>
                    </a:prstGeom>
                  </pic:spPr>
                </pic:pic>
              </a:graphicData>
            </a:graphic>
          </wp:inline>
        </w:drawing>
      </w:r>
    </w:p>
    <w:p w:rsidR="00450F50" w:rsidRDefault="00C84096">
      <w:pPr>
        <w:tabs>
          <w:tab w:val="left" w:pos="2078"/>
          <w:tab w:val="left" w:pos="4156"/>
          <w:tab w:val="left" w:pos="6234"/>
        </w:tabs>
        <w:spacing w:line="360" w:lineRule="auto"/>
        <w:ind w:left="380"/>
        <w:jc w:val="left"/>
        <w:textAlignment w:val="center"/>
      </w:pPr>
      <w:r>
        <w:t>A</w:t>
      </w:r>
      <w:r>
        <w:t>．</w:t>
      </w:r>
      <w:r>
        <w:t>①</w:t>
      </w:r>
      <w:r>
        <w:tab/>
        <w:t>B</w:t>
      </w:r>
      <w:r>
        <w:t>．</w:t>
      </w:r>
      <w:r>
        <w:t>②</w:t>
      </w:r>
      <w:r>
        <w:tab/>
        <w:t>C</w:t>
      </w:r>
      <w:r>
        <w:t>．</w:t>
      </w:r>
      <w:r>
        <w:t>③</w:t>
      </w:r>
      <w:r>
        <w:tab/>
        <w:t>D</w:t>
      </w:r>
      <w:r>
        <w:t>．</w:t>
      </w:r>
      <w:r>
        <w:t>④</w:t>
      </w:r>
    </w:p>
    <w:p w:rsidR="00450F50" w:rsidRDefault="00C84096">
      <w:pPr>
        <w:spacing w:line="360" w:lineRule="auto"/>
        <w:jc w:val="left"/>
        <w:textAlignment w:val="center"/>
      </w:pPr>
      <w:r>
        <w:t>12</w:t>
      </w:r>
      <w:r>
        <w:t>．现代医学研究认为，青少年保证充足的睡眠，有助于垂体分泌更多生长激素。该激素的主要作用是（</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80"/>
        <w:jc w:val="left"/>
        <w:textAlignment w:val="center"/>
      </w:pPr>
      <w:r>
        <w:t>A</w:t>
      </w:r>
      <w:r>
        <w:t>．调节血糖</w:t>
      </w:r>
      <w:r>
        <w:tab/>
        <w:t>B</w:t>
      </w:r>
      <w:r>
        <w:t>．促进生长发育</w:t>
      </w:r>
      <w:r>
        <w:tab/>
        <w:t>C</w:t>
      </w:r>
      <w:r>
        <w:t>．维持第二性征</w:t>
      </w:r>
      <w:r>
        <w:tab/>
        <w:t>D</w:t>
      </w:r>
      <w:r>
        <w:t>．提高神经系统兴奋性</w:t>
      </w:r>
    </w:p>
    <w:p w:rsidR="00450F50" w:rsidRDefault="00C84096">
      <w:pPr>
        <w:spacing w:line="360" w:lineRule="auto"/>
        <w:jc w:val="left"/>
        <w:textAlignment w:val="center"/>
      </w:pPr>
      <w:r>
        <w:t>13</w:t>
      </w:r>
      <w:r>
        <w:t>．为保护视力，需要养成良好的用眼习惯。以下用眼习惯科学的是（</w:t>
      </w:r>
      <w:r>
        <w:rPr>
          <w:rFonts w:eastAsia="Times New Roman"/>
          <w:kern w:val="0"/>
          <w:sz w:val="24"/>
          <w:szCs w:val="24"/>
        </w:rPr>
        <w:t>    </w:t>
      </w:r>
      <w:r>
        <w:t>）</w:t>
      </w:r>
    </w:p>
    <w:p w:rsidR="00450F50" w:rsidRDefault="00C84096">
      <w:pPr>
        <w:tabs>
          <w:tab w:val="left" w:pos="4156"/>
        </w:tabs>
        <w:spacing w:line="360" w:lineRule="auto"/>
        <w:ind w:left="380"/>
        <w:jc w:val="left"/>
        <w:textAlignment w:val="center"/>
      </w:pPr>
      <w:r>
        <w:t>A</w:t>
      </w:r>
      <w:r>
        <w:t>．躺卧看书</w:t>
      </w:r>
      <w:r>
        <w:tab/>
        <w:t>B</w:t>
      </w:r>
      <w:r>
        <w:t>．长时间看电子屏幕</w:t>
      </w:r>
    </w:p>
    <w:p w:rsidR="00450F50" w:rsidRDefault="00C84096">
      <w:pPr>
        <w:tabs>
          <w:tab w:val="left" w:pos="4156"/>
        </w:tabs>
        <w:spacing w:line="360" w:lineRule="auto"/>
        <w:ind w:left="380"/>
        <w:jc w:val="left"/>
        <w:textAlignment w:val="center"/>
      </w:pPr>
      <w:r>
        <w:t>C</w:t>
      </w:r>
      <w:r>
        <w:t>．边走路边看书</w:t>
      </w:r>
      <w:r>
        <w:tab/>
        <w:t>D</w:t>
      </w:r>
      <w:r>
        <w:t>．保持正确的读写姿势</w:t>
      </w:r>
    </w:p>
    <w:p w:rsidR="00450F50" w:rsidRDefault="00C84096">
      <w:pPr>
        <w:spacing w:line="360" w:lineRule="auto"/>
        <w:jc w:val="left"/>
        <w:textAlignment w:val="center"/>
      </w:pPr>
      <w:r>
        <w:t>14</w:t>
      </w:r>
      <w:r>
        <w:t>．运动员在训练过程中扭伤脚踝。医生对其伤情进行诊断时一般不需要检查的是（</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80"/>
        <w:jc w:val="left"/>
        <w:textAlignment w:val="center"/>
      </w:pPr>
      <w:r>
        <w:t>A</w:t>
      </w:r>
      <w:r>
        <w:t>．骨</w:t>
      </w:r>
      <w:r>
        <w:tab/>
        <w:t>B</w:t>
      </w:r>
      <w:r>
        <w:t>．关节</w:t>
      </w:r>
      <w:r>
        <w:tab/>
        <w:t>C</w:t>
      </w:r>
      <w:r>
        <w:t>．肌肉</w:t>
      </w:r>
      <w:r>
        <w:tab/>
        <w:t>D</w:t>
      </w:r>
      <w:r>
        <w:t>．血型</w:t>
      </w:r>
    </w:p>
    <w:p w:rsidR="00450F50" w:rsidRDefault="00C84096">
      <w:pPr>
        <w:spacing w:line="360" w:lineRule="auto"/>
        <w:jc w:val="left"/>
        <w:textAlignment w:val="center"/>
      </w:pPr>
      <w:r>
        <w:t>15</w:t>
      </w:r>
      <w:r>
        <w:t>．章鱼为了保护自己，会利用空的海螺壳做</w:t>
      </w:r>
      <w:r>
        <w:t>“</w:t>
      </w:r>
      <w:r>
        <w:t>铠甲</w:t>
      </w:r>
      <w:r>
        <w:t>”</w:t>
      </w:r>
      <w:r>
        <w:t>。这种行为属于（</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80"/>
        <w:jc w:val="left"/>
        <w:textAlignment w:val="center"/>
      </w:pPr>
      <w:r>
        <w:t>A</w:t>
      </w:r>
      <w:r>
        <w:t>．防御行为</w:t>
      </w:r>
      <w:r>
        <w:tab/>
        <w:t>B</w:t>
      </w:r>
      <w:r>
        <w:t>．繁殖行为</w:t>
      </w:r>
      <w:r>
        <w:tab/>
        <w:t>C</w:t>
      </w:r>
      <w:r>
        <w:t>．迁徙行为</w:t>
      </w:r>
      <w:r>
        <w:tab/>
        <w:t>D</w:t>
      </w:r>
      <w:r>
        <w:t>．社会行为</w:t>
      </w:r>
    </w:p>
    <w:p w:rsidR="00450F50" w:rsidRDefault="00C84096">
      <w:pPr>
        <w:spacing w:line="360" w:lineRule="auto"/>
        <w:jc w:val="left"/>
        <w:textAlignment w:val="center"/>
      </w:pPr>
      <w:r>
        <w:t>16</w:t>
      </w:r>
      <w:r>
        <w:t>．</w:t>
      </w:r>
      <w:r>
        <w:t>“</w:t>
      </w:r>
      <w:r>
        <w:t>儿童疾走追黄蝶，飞入菜花无处寻。</w:t>
      </w:r>
      <w:r>
        <w:t>”</w:t>
      </w:r>
      <w:r>
        <w:t>黄蝶在花丛中穿梭时，身上沾满的花粉会掉落下来，这能（</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80"/>
        <w:jc w:val="left"/>
        <w:textAlignment w:val="center"/>
      </w:pPr>
      <w:r>
        <w:t>A</w:t>
      </w:r>
      <w:r>
        <w:t>．帮助植物传粉</w:t>
      </w:r>
      <w:r>
        <w:tab/>
        <w:t>B</w:t>
      </w:r>
      <w:r>
        <w:t>．促进物质循环</w:t>
      </w:r>
      <w:r>
        <w:tab/>
        <w:t>C</w:t>
      </w:r>
      <w:r>
        <w:t>．维持生态平衡</w:t>
      </w:r>
      <w:r>
        <w:tab/>
        <w:t>D</w:t>
      </w:r>
      <w:r>
        <w:t>．帮助植物传播种子</w:t>
      </w:r>
    </w:p>
    <w:p w:rsidR="00450F50" w:rsidRDefault="00C84096">
      <w:pPr>
        <w:spacing w:line="360" w:lineRule="auto"/>
        <w:jc w:val="left"/>
        <w:textAlignment w:val="center"/>
      </w:pPr>
      <w:r>
        <w:t>17</w:t>
      </w:r>
      <w:r>
        <w:t>．自东汉以来，我国民间就有立夏后制醋的习惯，这说明利用醋酸菌制醋需要（</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80"/>
        <w:jc w:val="left"/>
        <w:textAlignment w:val="center"/>
      </w:pPr>
      <w:r>
        <w:t>A</w:t>
      </w:r>
      <w:r>
        <w:t>．充足的空气</w:t>
      </w:r>
      <w:r>
        <w:tab/>
        <w:t>B</w:t>
      </w:r>
      <w:r>
        <w:t>．适宜的温度</w:t>
      </w:r>
      <w:r>
        <w:tab/>
        <w:t>C</w:t>
      </w:r>
      <w:r>
        <w:t>．一定的水分</w:t>
      </w:r>
      <w:r>
        <w:tab/>
        <w:t>D</w:t>
      </w:r>
      <w:r>
        <w:t>．充足的光照</w:t>
      </w:r>
    </w:p>
    <w:p w:rsidR="00450F50" w:rsidRDefault="00C84096">
      <w:pPr>
        <w:spacing w:line="360" w:lineRule="auto"/>
        <w:jc w:val="left"/>
        <w:textAlignment w:val="center"/>
      </w:pPr>
      <w:r>
        <w:t>18</w:t>
      </w:r>
      <w:r>
        <w:t>．在</w:t>
      </w:r>
      <w:r>
        <w:t>20</w:t>
      </w:r>
      <w:r>
        <w:t>世纪初，科学家首次观察到烟草花叶病毒是一种杆状颗粒。下列有关病毒的正确叙述是（</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80"/>
        <w:jc w:val="left"/>
        <w:textAlignment w:val="center"/>
      </w:pPr>
      <w:r>
        <w:t>A</w:t>
      </w:r>
      <w:r>
        <w:t>．没有细胞结构</w:t>
      </w:r>
      <w:r>
        <w:tab/>
        <w:t>B</w:t>
      </w:r>
      <w:r>
        <w:t>．能分裂生殖</w:t>
      </w:r>
      <w:r>
        <w:tab/>
        <w:t>C</w:t>
      </w:r>
      <w:r>
        <w:t>．在光学显微镜下可见</w:t>
      </w:r>
      <w:r>
        <w:tab/>
        <w:t>D</w:t>
      </w:r>
      <w:r>
        <w:t>．能独立生活</w:t>
      </w:r>
    </w:p>
    <w:p w:rsidR="00450F50" w:rsidRDefault="00C84096">
      <w:pPr>
        <w:spacing w:line="360" w:lineRule="auto"/>
        <w:jc w:val="left"/>
        <w:textAlignment w:val="center"/>
      </w:pPr>
      <w:r>
        <w:t>19</w:t>
      </w:r>
      <w:r>
        <w:t>．我国是世界上生物多样性最丰富的国家之一。</w:t>
      </w:r>
      <w:r>
        <w:t>2022</w:t>
      </w:r>
      <w:r>
        <w:t>年发布的《中国生物物种名录》收录了</w:t>
      </w:r>
      <w:r>
        <w:t>125034</w:t>
      </w:r>
      <w:r>
        <w:t>个物种，这直接体现了（</w:t>
      </w:r>
      <w:r>
        <w:rPr>
          <w:rFonts w:eastAsia="Times New Roman"/>
          <w:kern w:val="0"/>
          <w:sz w:val="24"/>
          <w:szCs w:val="24"/>
        </w:rPr>
        <w:t>    </w:t>
      </w:r>
      <w:r>
        <w:t>）</w:t>
      </w:r>
    </w:p>
    <w:p w:rsidR="00450F50" w:rsidRDefault="00C84096">
      <w:pPr>
        <w:tabs>
          <w:tab w:val="left" w:pos="4156"/>
        </w:tabs>
        <w:spacing w:line="360" w:lineRule="auto"/>
        <w:ind w:left="380"/>
        <w:jc w:val="left"/>
        <w:textAlignment w:val="center"/>
      </w:pPr>
      <w:r>
        <w:t>A</w:t>
      </w:r>
      <w:r>
        <w:t>．基因的多样性</w:t>
      </w:r>
      <w:r>
        <w:tab/>
        <w:t>B</w:t>
      </w:r>
      <w:r>
        <w:t>．生物种类的多样性</w:t>
      </w:r>
    </w:p>
    <w:p w:rsidR="00450F50" w:rsidRDefault="00C84096">
      <w:pPr>
        <w:tabs>
          <w:tab w:val="left" w:pos="4156"/>
        </w:tabs>
        <w:spacing w:line="360" w:lineRule="auto"/>
        <w:ind w:left="380"/>
        <w:jc w:val="left"/>
        <w:textAlignment w:val="center"/>
      </w:pPr>
      <w:r>
        <w:t>C</w:t>
      </w:r>
      <w:r>
        <w:t>．结构的多样性</w:t>
      </w:r>
      <w:r>
        <w:tab/>
        <w:t>D</w:t>
      </w:r>
      <w:r>
        <w:t>．生态系统的多样性</w:t>
      </w:r>
    </w:p>
    <w:p w:rsidR="00450F50" w:rsidRDefault="00C84096">
      <w:pPr>
        <w:spacing w:line="360" w:lineRule="auto"/>
        <w:jc w:val="left"/>
        <w:textAlignment w:val="center"/>
      </w:pPr>
      <w:r>
        <w:t>20</w:t>
      </w:r>
      <w:r>
        <w:t>．下面是染色体和</w:t>
      </w:r>
      <w:r>
        <w:t>DNA</w:t>
      </w:r>
      <w:r>
        <w:t>的关系示意图。据图分析，以下说法错误的是（</w:t>
      </w:r>
      <w:r>
        <w:rPr>
          <w:rFonts w:eastAsia="Times New Roman"/>
          <w:kern w:val="0"/>
          <w:sz w:val="24"/>
          <w:szCs w:val="24"/>
        </w:rPr>
        <w:t>    </w:t>
      </w:r>
      <w:r>
        <w:t>）</w:t>
      </w:r>
    </w:p>
    <w:p w:rsidR="00450F50" w:rsidRDefault="00C84096">
      <w:pPr>
        <w:spacing w:line="360" w:lineRule="auto"/>
        <w:jc w:val="left"/>
        <w:textAlignment w:val="center"/>
      </w:pPr>
      <w:r>
        <w:rPr>
          <w:rFonts w:eastAsia="Times New Roman"/>
          <w:noProof/>
          <w:kern w:val="0"/>
          <w:sz w:val="24"/>
          <w:szCs w:val="24"/>
        </w:rPr>
        <w:lastRenderedPageBreak/>
        <w:drawing>
          <wp:inline distT="0" distB="0" distL="0" distR="0">
            <wp:extent cx="2686050" cy="1552575"/>
            <wp:effectExtent l="0" t="0" r="0"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2686050" cy="1552575"/>
                    </a:xfrm>
                    <a:prstGeom prst="rect">
                      <a:avLst/>
                    </a:prstGeom>
                  </pic:spPr>
                </pic:pic>
              </a:graphicData>
            </a:graphic>
          </wp:inline>
        </w:drawing>
      </w:r>
    </w:p>
    <w:p w:rsidR="00450F50" w:rsidRDefault="00C84096">
      <w:pPr>
        <w:tabs>
          <w:tab w:val="left" w:pos="4156"/>
        </w:tabs>
        <w:spacing w:line="360" w:lineRule="auto"/>
        <w:ind w:left="380"/>
        <w:jc w:val="left"/>
        <w:textAlignment w:val="center"/>
      </w:pPr>
      <w:r>
        <w:t>A</w:t>
      </w:r>
      <w:r>
        <w:t>．</w:t>
      </w:r>
      <w:r>
        <w:t>DNA</w:t>
      </w:r>
      <w:r>
        <w:t>分子呈螺旋状</w:t>
      </w:r>
      <w:r>
        <w:tab/>
        <w:t>B</w:t>
      </w:r>
      <w:r>
        <w:t>．染色体是遗传物质的载体</w:t>
      </w:r>
    </w:p>
    <w:p w:rsidR="00450F50" w:rsidRDefault="00C84096">
      <w:pPr>
        <w:tabs>
          <w:tab w:val="left" w:pos="4156"/>
        </w:tabs>
        <w:spacing w:line="360" w:lineRule="auto"/>
        <w:ind w:left="380"/>
        <w:jc w:val="left"/>
        <w:textAlignment w:val="center"/>
      </w:pPr>
      <w:r>
        <w:t>C</w:t>
      </w:r>
      <w:r>
        <w:t>．染色体的组成有</w:t>
      </w:r>
      <w:r>
        <w:t>DNA</w:t>
      </w:r>
      <w:r>
        <w:t>和蛋白质</w:t>
      </w:r>
      <w:r>
        <w:tab/>
        <w:t>D</w:t>
      </w:r>
      <w:r>
        <w:t>．每条染色体上有很多个</w:t>
      </w:r>
      <w:r>
        <w:t>DNA</w:t>
      </w:r>
      <w:r>
        <w:t>分子</w:t>
      </w:r>
    </w:p>
    <w:p w:rsidR="00450F50" w:rsidRDefault="00C84096">
      <w:pPr>
        <w:spacing w:line="360" w:lineRule="auto"/>
        <w:jc w:val="left"/>
        <w:textAlignment w:val="center"/>
      </w:pPr>
      <w:r>
        <w:t>21</w:t>
      </w:r>
      <w:r>
        <w:t>．民谚曰：</w:t>
      </w:r>
      <w:r>
        <w:t>“</w:t>
      </w:r>
      <w:r>
        <w:t>不打春日三月鸟。</w:t>
      </w:r>
      <w:r>
        <w:t>”</w:t>
      </w:r>
      <w:r>
        <w:t>下列有关鸟类生殖和发育的正确叙述是（</w:t>
      </w:r>
      <w:r>
        <w:rPr>
          <w:rFonts w:eastAsia="Times New Roman"/>
          <w:kern w:val="0"/>
          <w:sz w:val="24"/>
          <w:szCs w:val="24"/>
        </w:rPr>
        <w:t>    </w:t>
      </w:r>
      <w:r>
        <w:t>）</w:t>
      </w:r>
    </w:p>
    <w:p w:rsidR="00450F50" w:rsidRDefault="00C84096">
      <w:pPr>
        <w:tabs>
          <w:tab w:val="left" w:pos="4156"/>
        </w:tabs>
        <w:spacing w:line="360" w:lineRule="auto"/>
        <w:ind w:left="380"/>
        <w:jc w:val="left"/>
        <w:textAlignment w:val="center"/>
      </w:pPr>
      <w:r>
        <w:t>A</w:t>
      </w:r>
      <w:r>
        <w:t>．生殖方式为胎生</w:t>
      </w:r>
      <w:r>
        <w:tab/>
        <w:t>B</w:t>
      </w:r>
      <w:r>
        <w:t>．体外受精</w:t>
      </w:r>
    </w:p>
    <w:p w:rsidR="00450F50" w:rsidRDefault="00C84096">
      <w:pPr>
        <w:tabs>
          <w:tab w:val="left" w:pos="4156"/>
        </w:tabs>
        <w:spacing w:line="360" w:lineRule="auto"/>
        <w:ind w:left="380"/>
        <w:jc w:val="left"/>
        <w:textAlignment w:val="center"/>
      </w:pPr>
      <w:r>
        <w:t>C</w:t>
      </w:r>
      <w:r>
        <w:t>．发育摆脱了对水环境的依赖</w:t>
      </w:r>
      <w:r>
        <w:tab/>
        <w:t>D</w:t>
      </w:r>
      <w:r>
        <w:t>．变态发育</w:t>
      </w:r>
    </w:p>
    <w:p w:rsidR="00450F50" w:rsidRDefault="00C84096">
      <w:pPr>
        <w:spacing w:line="360" w:lineRule="auto"/>
        <w:jc w:val="left"/>
        <w:textAlignment w:val="center"/>
      </w:pPr>
      <w:r>
        <w:t>22</w:t>
      </w:r>
      <w:r>
        <w:t>．某种比目鱼可以通过调节体色和花纹来融入不同的环境。这种生存技巧（</w:t>
      </w:r>
      <w:r>
        <w:rPr>
          <w:rFonts w:eastAsia="Times New Roman"/>
          <w:kern w:val="0"/>
          <w:sz w:val="24"/>
          <w:szCs w:val="24"/>
        </w:rPr>
        <w:t>    </w:t>
      </w:r>
      <w:r>
        <w:t>）</w:t>
      </w:r>
    </w:p>
    <w:p w:rsidR="00450F50" w:rsidRDefault="00C84096">
      <w:pPr>
        <w:tabs>
          <w:tab w:val="left" w:pos="4156"/>
        </w:tabs>
        <w:spacing w:line="360" w:lineRule="auto"/>
        <w:ind w:left="380"/>
        <w:jc w:val="left"/>
        <w:textAlignment w:val="center"/>
      </w:pPr>
      <w:r>
        <w:t>A</w:t>
      </w:r>
      <w:r>
        <w:t>．是自然选择的结果</w:t>
      </w:r>
      <w:r>
        <w:tab/>
        <w:t>B</w:t>
      </w:r>
      <w:r>
        <w:t>．不利于躲避敌害</w:t>
      </w:r>
    </w:p>
    <w:p w:rsidR="00450F50" w:rsidRDefault="00C84096">
      <w:pPr>
        <w:tabs>
          <w:tab w:val="left" w:pos="4156"/>
        </w:tabs>
        <w:spacing w:line="360" w:lineRule="auto"/>
        <w:ind w:left="380"/>
        <w:jc w:val="left"/>
        <w:textAlignment w:val="center"/>
      </w:pPr>
      <w:r>
        <w:t>C</w:t>
      </w:r>
      <w:r>
        <w:t>．不利于捕食</w:t>
      </w:r>
      <w:r>
        <w:tab/>
        <w:t>D</w:t>
      </w:r>
      <w:r>
        <w:t>．是主动变异形成的</w:t>
      </w:r>
    </w:p>
    <w:p w:rsidR="00450F50" w:rsidRDefault="00C84096">
      <w:pPr>
        <w:spacing w:line="360" w:lineRule="auto"/>
        <w:jc w:val="left"/>
        <w:textAlignment w:val="center"/>
      </w:pPr>
      <w:r>
        <w:t>23</w:t>
      </w:r>
      <w:r>
        <w:t>．人体内的溶菌酶能破坏细菌的细胞壁，这说明溶菌酶可以（</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80"/>
        <w:jc w:val="left"/>
        <w:textAlignment w:val="center"/>
      </w:pPr>
      <w:r>
        <w:t>A</w:t>
      </w:r>
      <w:r>
        <w:t>．产生抗体</w:t>
      </w:r>
      <w:r>
        <w:tab/>
        <w:t>B</w:t>
      </w:r>
      <w:r>
        <w:t>．识别肿瘤细胞</w:t>
      </w:r>
      <w:r>
        <w:tab/>
        <w:t>C</w:t>
      </w:r>
      <w:r>
        <w:t>．杀灭细菌</w:t>
      </w:r>
      <w:r>
        <w:tab/>
        <w:t>D</w:t>
      </w:r>
      <w:r>
        <w:t>．吞噬衰老细胞</w:t>
      </w:r>
    </w:p>
    <w:p w:rsidR="00450F50" w:rsidRDefault="00C84096">
      <w:pPr>
        <w:spacing w:line="360" w:lineRule="auto"/>
        <w:jc w:val="left"/>
        <w:textAlignment w:val="center"/>
      </w:pPr>
      <w:r>
        <w:t>24</w:t>
      </w:r>
      <w:r>
        <w:t>．皮肤轻微擦伤，血液从伤口渗出。此时可以采取的最佳措施是（</w:t>
      </w:r>
      <w:r>
        <w:rPr>
          <w:rFonts w:eastAsia="Times New Roman"/>
          <w:kern w:val="0"/>
          <w:sz w:val="24"/>
          <w:szCs w:val="24"/>
        </w:rPr>
        <w:t>    </w:t>
      </w:r>
      <w:r>
        <w:t>）</w:t>
      </w:r>
    </w:p>
    <w:p w:rsidR="00450F50" w:rsidRDefault="00C84096">
      <w:pPr>
        <w:tabs>
          <w:tab w:val="left" w:pos="2078"/>
          <w:tab w:val="left" w:pos="4156"/>
          <w:tab w:val="left" w:pos="6234"/>
        </w:tabs>
        <w:spacing w:line="360" w:lineRule="auto"/>
        <w:ind w:left="380"/>
        <w:jc w:val="left"/>
        <w:textAlignment w:val="center"/>
      </w:pPr>
      <w:r>
        <w:t>A</w:t>
      </w:r>
      <w:r>
        <w:t>．止血带压迫止血</w:t>
      </w:r>
      <w:r>
        <w:tab/>
        <w:t>B</w:t>
      </w:r>
      <w:r>
        <w:t>．拨打急救电话</w:t>
      </w:r>
      <w:r>
        <w:tab/>
        <w:t>C</w:t>
      </w:r>
      <w:r>
        <w:t>．人工呼吸</w:t>
      </w:r>
      <w:r>
        <w:tab/>
        <w:t>D</w:t>
      </w:r>
      <w:r>
        <w:t>．清洁伤口，贴创可贴</w:t>
      </w:r>
    </w:p>
    <w:p w:rsidR="00450F50" w:rsidRDefault="00C84096">
      <w:pPr>
        <w:spacing w:line="360" w:lineRule="auto"/>
        <w:jc w:val="left"/>
        <w:textAlignment w:val="center"/>
      </w:pPr>
      <w:r>
        <w:t>25</w:t>
      </w:r>
      <w:r>
        <w:t>．为探究植被类型对空气湿度的影响，某兴趣小组选取校园内面积相等的三个区域进行了空气湿度测量，结果如下表。下列说法错误的是（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00"/>
        <w:gridCol w:w="660"/>
        <w:gridCol w:w="660"/>
        <w:gridCol w:w="870"/>
      </w:tblGrid>
      <w:tr w:rsidR="00450F5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区域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裸地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草地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灌木丛</w:t>
            </w:r>
          </w:p>
        </w:tc>
      </w:tr>
      <w:tr w:rsidR="00450F5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平均空气湿度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60</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72</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78</w:t>
            </w:r>
            <w:r>
              <w:t>％</w:t>
            </w:r>
          </w:p>
        </w:tc>
      </w:tr>
    </w:tbl>
    <w:p w:rsidR="00450F50" w:rsidRDefault="00C84096">
      <w:pPr>
        <w:spacing w:line="360" w:lineRule="auto"/>
        <w:ind w:left="380"/>
        <w:jc w:val="left"/>
        <w:textAlignment w:val="center"/>
      </w:pPr>
      <w:r>
        <w:t>A</w:t>
      </w:r>
      <w:r>
        <w:t>．该实验的变量为植被类型</w:t>
      </w:r>
    </w:p>
    <w:p w:rsidR="00450F50" w:rsidRDefault="00C84096">
      <w:pPr>
        <w:spacing w:line="360" w:lineRule="auto"/>
        <w:ind w:left="380"/>
        <w:jc w:val="left"/>
        <w:textAlignment w:val="center"/>
      </w:pPr>
      <w:r>
        <w:t>B</w:t>
      </w:r>
      <w:r>
        <w:t>．裸地可作为该实验的对照组</w:t>
      </w:r>
    </w:p>
    <w:p w:rsidR="00450F50" w:rsidRDefault="00C84096">
      <w:pPr>
        <w:spacing w:line="360" w:lineRule="auto"/>
        <w:ind w:left="380"/>
        <w:jc w:val="left"/>
        <w:textAlignment w:val="center"/>
      </w:pPr>
      <w:r>
        <w:t>C</w:t>
      </w:r>
      <w:r>
        <w:t>．灌木丛的空气湿度高于草地的空气湿度</w:t>
      </w:r>
    </w:p>
    <w:p w:rsidR="00450F50" w:rsidRDefault="00C84096">
      <w:pPr>
        <w:spacing w:line="360" w:lineRule="auto"/>
        <w:ind w:left="380"/>
        <w:jc w:val="left"/>
        <w:textAlignment w:val="center"/>
      </w:pPr>
      <w:r>
        <w:t>D</w:t>
      </w:r>
      <w:r>
        <w:t>．测量时，不需要考虑三个区域的光照强度</w:t>
      </w:r>
    </w:p>
    <w:p w:rsidR="00450F50" w:rsidRDefault="00450F50">
      <w:pPr>
        <w:jc w:val="center"/>
        <w:textAlignment w:val="center"/>
        <w:rPr>
          <w:rFonts w:ascii="黑体" w:eastAsia="黑体" w:hAnsi="黑体" w:cs="黑体"/>
          <w:b/>
          <w:sz w:val="30"/>
        </w:rPr>
      </w:pPr>
    </w:p>
    <w:p w:rsidR="00450F50" w:rsidRDefault="00C84096">
      <w:pPr>
        <w:jc w:val="left"/>
        <w:textAlignment w:val="center"/>
        <w:rPr>
          <w:rFonts w:ascii="宋体" w:hAnsi="宋体" w:cs="宋体"/>
          <w:b/>
        </w:rPr>
      </w:pPr>
      <w:r>
        <w:rPr>
          <w:rFonts w:ascii="宋体" w:hAnsi="宋体" w:cs="宋体"/>
          <w:b/>
        </w:rPr>
        <w:t>二、综合题</w:t>
      </w:r>
    </w:p>
    <w:p w:rsidR="00450F50" w:rsidRDefault="00C84096">
      <w:pPr>
        <w:spacing w:line="360" w:lineRule="auto"/>
        <w:jc w:val="left"/>
        <w:textAlignment w:val="center"/>
      </w:pPr>
      <w:r>
        <w:lastRenderedPageBreak/>
        <w:t>26</w:t>
      </w:r>
      <w:r>
        <w:t>．以下是大肠杆菌、酵母菌、草履虫的结构简图。请据图回答：</w:t>
      </w:r>
    </w:p>
    <w:p w:rsidR="00450F50" w:rsidRDefault="00C84096">
      <w:pPr>
        <w:spacing w:line="360" w:lineRule="auto"/>
        <w:jc w:val="left"/>
        <w:textAlignment w:val="center"/>
      </w:pPr>
      <w:r>
        <w:rPr>
          <w:rFonts w:eastAsia="Times New Roman"/>
          <w:noProof/>
          <w:kern w:val="0"/>
          <w:sz w:val="24"/>
          <w:szCs w:val="24"/>
        </w:rPr>
        <w:drawing>
          <wp:inline distT="0" distB="0" distL="0" distR="0">
            <wp:extent cx="5276800" cy="1954371"/>
            <wp:effectExtent l="0" t="0" r="635" b="825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5276800" cy="1954371"/>
                    </a:xfrm>
                    <a:prstGeom prst="rect">
                      <a:avLst/>
                    </a:prstGeom>
                  </pic:spPr>
                </pic:pic>
              </a:graphicData>
            </a:graphic>
          </wp:inline>
        </w:drawing>
      </w:r>
    </w:p>
    <w:p w:rsidR="00450F50" w:rsidRDefault="00C84096">
      <w:pPr>
        <w:spacing w:line="360" w:lineRule="auto"/>
        <w:jc w:val="left"/>
        <w:textAlignment w:val="center"/>
      </w:pPr>
      <w:r>
        <w:t>(1)</w:t>
      </w:r>
      <w:r>
        <w:t>图甲中结构</w:t>
      </w:r>
      <w:r>
        <w:t>①</w:t>
      </w:r>
      <w:r>
        <w:t>与图丙中结构</w:t>
      </w:r>
      <w:r>
        <w:rPr>
          <w:rFonts w:eastAsia="Times New Roman"/>
          <w:u w:val="single"/>
        </w:rPr>
        <w:t xml:space="preserve">        </w:t>
      </w:r>
      <w:r>
        <w:t>（填序号）的功能类似。</w:t>
      </w:r>
    </w:p>
    <w:p w:rsidR="00450F50" w:rsidRDefault="00C84096">
      <w:pPr>
        <w:spacing w:line="360" w:lineRule="auto"/>
        <w:jc w:val="left"/>
        <w:textAlignment w:val="center"/>
      </w:pPr>
      <w:r>
        <w:t>(2)</w:t>
      </w:r>
      <w:r>
        <w:t>图</w:t>
      </w:r>
      <w:r>
        <w:rPr>
          <w:rFonts w:eastAsia="Times New Roman"/>
          <w:u w:val="single"/>
        </w:rPr>
        <w:t xml:space="preserve">        </w:t>
      </w:r>
      <w:r>
        <w:t>所示为酵母菌，可通过出芽生殖的方式繁殖后代。</w:t>
      </w:r>
    </w:p>
    <w:p w:rsidR="00450F50" w:rsidRDefault="00C84096">
      <w:pPr>
        <w:spacing w:line="360" w:lineRule="auto"/>
        <w:jc w:val="left"/>
        <w:textAlignment w:val="center"/>
      </w:pPr>
      <w:r>
        <w:t>(3)</w:t>
      </w:r>
      <w:r>
        <w:t>从结构上看，乙、丙细胞都有</w:t>
      </w:r>
      <w:r>
        <w:t>[③]</w:t>
      </w:r>
      <w:r>
        <w:rPr>
          <w:rFonts w:eastAsia="Times New Roman"/>
          <w:u w:val="single"/>
        </w:rPr>
        <w:t xml:space="preserve">        </w:t>
      </w:r>
      <w:r>
        <w:t>，属于真核生物。</w:t>
      </w:r>
    </w:p>
    <w:p w:rsidR="00450F50" w:rsidRDefault="00C84096">
      <w:pPr>
        <w:spacing w:line="360" w:lineRule="auto"/>
        <w:jc w:val="left"/>
        <w:textAlignment w:val="center"/>
      </w:pPr>
      <w:r>
        <w:t>(4)</w:t>
      </w:r>
      <w:r>
        <w:t>丙通过结构</w:t>
      </w:r>
      <w:r>
        <w:rPr>
          <w:rFonts w:eastAsia="Times New Roman"/>
          <w:u w:val="single"/>
        </w:rPr>
        <w:t xml:space="preserve">        </w:t>
      </w:r>
      <w:r>
        <w:t>（填序号）摄入小球藻。未被消化的小球藻仍能存活，其细胞内有</w:t>
      </w:r>
      <w:r>
        <w:rPr>
          <w:rFonts w:eastAsia="Times New Roman"/>
          <w:u w:val="single"/>
        </w:rPr>
        <w:t xml:space="preserve">        </w:t>
      </w:r>
      <w:r>
        <w:t>，能通过光合作用为丙提供营养。</w:t>
      </w:r>
    </w:p>
    <w:p w:rsidR="00450F50" w:rsidRDefault="00450F50">
      <w:pPr>
        <w:jc w:val="center"/>
        <w:textAlignment w:val="center"/>
        <w:rPr>
          <w:rFonts w:ascii="黑体" w:eastAsia="黑体" w:hAnsi="黑体" w:cs="黑体"/>
          <w:b/>
          <w:sz w:val="30"/>
        </w:rPr>
      </w:pPr>
    </w:p>
    <w:p w:rsidR="00450F50" w:rsidRDefault="00C84096">
      <w:pPr>
        <w:jc w:val="left"/>
        <w:textAlignment w:val="center"/>
        <w:rPr>
          <w:rFonts w:ascii="宋体" w:hAnsi="宋体" w:cs="宋体"/>
          <w:b/>
        </w:rPr>
      </w:pPr>
      <w:r>
        <w:rPr>
          <w:rFonts w:ascii="宋体" w:hAnsi="宋体" w:cs="宋体"/>
          <w:b/>
        </w:rPr>
        <w:t>三、资料分析题</w:t>
      </w:r>
    </w:p>
    <w:p w:rsidR="00450F50" w:rsidRDefault="00C84096">
      <w:pPr>
        <w:spacing w:line="360" w:lineRule="auto"/>
        <w:jc w:val="left"/>
        <w:textAlignment w:val="center"/>
      </w:pPr>
      <w:r>
        <w:t>27</w:t>
      </w:r>
      <w:r>
        <w:t>．美洲牛蛙、尼罗罗非鱼曾经作为水产类经济动物引入某些地区，却造成当地原有生物种类数量下降，成为两大典型入侵动物。美洲牛蛙是杂食性的，可捕食体型小于其口宽的</w:t>
      </w:r>
      <w:r>
        <w:rPr>
          <w:u w:val="wave"/>
        </w:rPr>
        <w:t>无脊椎动物和鱼类、两栖类、爬行类、鸟类等</w:t>
      </w:r>
      <w:r>
        <w:t>；尼罗罗非鱼不耐寒，在北方无法过冬，却能在长江以南大量繁殖。请回答问题：</w:t>
      </w:r>
    </w:p>
    <w:p w:rsidR="00450F50" w:rsidRDefault="00C84096">
      <w:pPr>
        <w:spacing w:line="360" w:lineRule="auto"/>
        <w:jc w:val="left"/>
        <w:textAlignment w:val="center"/>
      </w:pPr>
      <w:r>
        <w:t>(1)</w:t>
      </w:r>
      <w:r>
        <w:t>美洲牛蛙属于题干画波浪线部分中的</w:t>
      </w:r>
      <w:r>
        <w:rPr>
          <w:rFonts w:eastAsia="Times New Roman"/>
          <w:u w:val="single"/>
        </w:rPr>
        <w:t xml:space="preserve">        </w:t>
      </w:r>
      <w:r>
        <w:t>类，它和尼罗罗非鱼都有由脊椎骨组成的</w:t>
      </w:r>
      <w:r>
        <w:rPr>
          <w:rFonts w:eastAsia="Times New Roman"/>
          <w:u w:val="single"/>
        </w:rPr>
        <w:t xml:space="preserve">        </w:t>
      </w:r>
      <w:r>
        <w:t>，属于脊椎动物。</w:t>
      </w:r>
    </w:p>
    <w:p w:rsidR="00450F50" w:rsidRDefault="00C84096">
      <w:pPr>
        <w:spacing w:line="360" w:lineRule="auto"/>
        <w:jc w:val="left"/>
        <w:textAlignment w:val="center"/>
      </w:pPr>
      <w:r>
        <w:t>(2)</w:t>
      </w:r>
      <w:r>
        <w:t>造成尼罗罗非鱼在我国南北分布差异的非生物因素主要是</w:t>
      </w:r>
      <w:r>
        <w:rPr>
          <w:rFonts w:eastAsia="Times New Roman"/>
          <w:u w:val="single"/>
        </w:rPr>
        <w:t xml:space="preserve">        </w:t>
      </w:r>
      <w:r>
        <w:t>。</w:t>
      </w:r>
    </w:p>
    <w:p w:rsidR="00450F50" w:rsidRDefault="00C84096">
      <w:pPr>
        <w:spacing w:line="360" w:lineRule="auto"/>
        <w:jc w:val="left"/>
        <w:textAlignment w:val="center"/>
      </w:pPr>
      <w:r>
        <w:t>(3)</w:t>
      </w:r>
      <w:r>
        <w:t>从题干中找出美洲牛蛙成为典型入侵动物的一个自身原因</w:t>
      </w:r>
      <w:r>
        <w:rPr>
          <w:rFonts w:eastAsia="Times New Roman"/>
          <w:u w:val="single"/>
        </w:rPr>
        <w:t xml:space="preserve">        </w:t>
      </w:r>
      <w:r>
        <w:t>。当美洲牛蛙入侵农田生态系统后，可形成如图所示的食物网，其中美洲牛蛙与本土青蛙的关系有</w:t>
      </w:r>
      <w:r>
        <w:rPr>
          <w:rFonts w:eastAsia="Times New Roman"/>
          <w:u w:val="single"/>
        </w:rPr>
        <w:t xml:space="preserve">        </w:t>
      </w:r>
      <w:r>
        <w:t>。</w:t>
      </w:r>
    </w:p>
    <w:p w:rsidR="00450F50" w:rsidRDefault="00C84096">
      <w:pPr>
        <w:spacing w:line="360" w:lineRule="auto"/>
        <w:jc w:val="left"/>
        <w:textAlignment w:val="center"/>
      </w:pPr>
      <w:r>
        <w:rPr>
          <w:rFonts w:eastAsia="Times New Roman"/>
          <w:noProof/>
          <w:kern w:val="0"/>
          <w:sz w:val="24"/>
          <w:szCs w:val="24"/>
        </w:rPr>
        <w:drawing>
          <wp:inline distT="0" distB="0" distL="0" distR="0">
            <wp:extent cx="2952750" cy="1057275"/>
            <wp:effectExtent l="0" t="0" r="0" b="9525"/>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2952750" cy="1057275"/>
                    </a:xfrm>
                    <a:prstGeom prst="rect">
                      <a:avLst/>
                    </a:prstGeom>
                  </pic:spPr>
                </pic:pic>
              </a:graphicData>
            </a:graphic>
          </wp:inline>
        </w:drawing>
      </w:r>
    </w:p>
    <w:p w:rsidR="00450F50" w:rsidRDefault="00C84096">
      <w:pPr>
        <w:spacing w:line="360" w:lineRule="auto"/>
        <w:jc w:val="left"/>
        <w:textAlignment w:val="center"/>
      </w:pPr>
      <w:r>
        <w:t>(4)</w:t>
      </w:r>
      <w:r>
        <w:t>生物入侵往往会危害本土生物，造成当地生物多样性</w:t>
      </w:r>
      <w:r>
        <w:rPr>
          <w:rFonts w:eastAsia="Times New Roman"/>
          <w:u w:val="single"/>
        </w:rPr>
        <w:t xml:space="preserve">        </w:t>
      </w:r>
      <w:r>
        <w:t>，导致当地生态系统的</w:t>
      </w:r>
      <w:r>
        <w:rPr>
          <w:rFonts w:eastAsia="Times New Roman"/>
          <w:u w:val="single"/>
        </w:rPr>
        <w:t xml:space="preserve">        </w:t>
      </w:r>
      <w:r>
        <w:t>能力减弱。</w:t>
      </w:r>
    </w:p>
    <w:p w:rsidR="00450F50" w:rsidRDefault="00C84096">
      <w:pPr>
        <w:spacing w:line="360" w:lineRule="auto"/>
        <w:jc w:val="left"/>
        <w:textAlignment w:val="center"/>
      </w:pPr>
      <w:r>
        <w:lastRenderedPageBreak/>
        <w:t>(5)</w:t>
      </w:r>
      <w:r>
        <w:t>调查发现，随意放生外来生物是水体受到生物入侵的重要原因。针对随意放生现象，写出你的两点做法</w:t>
      </w:r>
      <w:r>
        <w:rPr>
          <w:rFonts w:eastAsia="Times New Roman"/>
          <w:u w:val="single"/>
        </w:rPr>
        <w:t xml:space="preserve">        </w:t>
      </w:r>
      <w:r>
        <w:t>。</w:t>
      </w:r>
    </w:p>
    <w:p w:rsidR="00450F50" w:rsidRDefault="00450F50">
      <w:pPr>
        <w:jc w:val="center"/>
        <w:textAlignment w:val="center"/>
        <w:rPr>
          <w:rFonts w:ascii="黑体" w:eastAsia="黑体" w:hAnsi="黑体" w:cs="黑体"/>
          <w:b/>
          <w:sz w:val="30"/>
        </w:rPr>
      </w:pPr>
    </w:p>
    <w:p w:rsidR="00450F50" w:rsidRDefault="00C84096">
      <w:pPr>
        <w:jc w:val="left"/>
        <w:textAlignment w:val="center"/>
        <w:rPr>
          <w:rFonts w:ascii="宋体" w:hAnsi="宋体" w:cs="宋体"/>
          <w:b/>
        </w:rPr>
      </w:pPr>
      <w:r>
        <w:rPr>
          <w:rFonts w:ascii="宋体" w:hAnsi="宋体" w:cs="宋体"/>
          <w:b/>
        </w:rPr>
        <w:t>四、综合题</w:t>
      </w:r>
    </w:p>
    <w:p w:rsidR="00450F50" w:rsidRDefault="00C84096">
      <w:pPr>
        <w:spacing w:line="360" w:lineRule="auto"/>
        <w:jc w:val="left"/>
        <w:textAlignment w:val="center"/>
      </w:pPr>
      <w:r>
        <w:t>28</w:t>
      </w:r>
      <w:r>
        <w:t>．某同学将生物技术相关的知识整理成如下图解，请补充完整并回答问题：</w:t>
      </w:r>
    </w:p>
    <w:p w:rsidR="00450F50" w:rsidRDefault="00C84096">
      <w:pPr>
        <w:spacing w:line="360" w:lineRule="auto"/>
        <w:jc w:val="left"/>
        <w:textAlignment w:val="center"/>
      </w:pPr>
      <w:r>
        <w:rPr>
          <w:noProof/>
        </w:rPr>
        <w:drawing>
          <wp:inline distT="0" distB="0" distL="0" distR="0">
            <wp:extent cx="5278120" cy="1711171"/>
            <wp:effectExtent l="0" t="0" r="0" b="381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5278120" cy="1711171"/>
                    </a:xfrm>
                    <a:prstGeom prst="rect">
                      <a:avLst/>
                    </a:prstGeom>
                  </pic:spPr>
                </pic:pic>
              </a:graphicData>
            </a:graphic>
          </wp:inline>
        </w:drawing>
      </w:r>
    </w:p>
    <w:p w:rsidR="00450F50" w:rsidRDefault="00C84096">
      <w:pPr>
        <w:spacing w:line="360" w:lineRule="auto"/>
        <w:jc w:val="left"/>
        <w:textAlignment w:val="center"/>
      </w:pPr>
      <w:r>
        <w:t>(1)①</w:t>
      </w:r>
      <w:r>
        <w:rPr>
          <w:rFonts w:eastAsia="Times New Roman"/>
          <w:u w:val="single"/>
        </w:rPr>
        <w:t xml:space="preserve">        </w:t>
      </w:r>
      <w:r>
        <w:t>；</w:t>
      </w:r>
      <w:r>
        <w:t>②</w:t>
      </w:r>
      <w:r>
        <w:rPr>
          <w:rFonts w:eastAsia="Times New Roman"/>
          <w:u w:val="single"/>
        </w:rPr>
        <w:t xml:space="preserve">        </w:t>
      </w:r>
      <w:r>
        <w:t>；</w:t>
      </w:r>
      <w:r>
        <w:t>③</w:t>
      </w:r>
      <w:r>
        <w:rPr>
          <w:rFonts w:eastAsia="Times New Roman"/>
          <w:u w:val="single"/>
        </w:rPr>
        <w:t xml:space="preserve">        </w:t>
      </w:r>
      <w:r>
        <w:t>。</w:t>
      </w:r>
    </w:p>
    <w:p w:rsidR="00450F50" w:rsidRDefault="00C84096">
      <w:pPr>
        <w:spacing w:line="360" w:lineRule="auto"/>
        <w:jc w:val="left"/>
        <w:textAlignment w:val="center"/>
      </w:pPr>
      <w:r>
        <w:t>(2)</w:t>
      </w:r>
      <w:r>
        <w:t>有性生殖是指由两性生殖细胞结合形成</w:t>
      </w:r>
      <w:r>
        <w:rPr>
          <w:rFonts w:eastAsia="Times New Roman"/>
          <w:u w:val="single"/>
        </w:rPr>
        <w:t xml:space="preserve">        </w:t>
      </w:r>
      <w:r>
        <w:t>，再发育成新个体的生殖方式。有性生殖的后代，具有</w:t>
      </w:r>
      <w:r>
        <w:rPr>
          <w:rFonts w:eastAsia="Times New Roman"/>
          <w:u w:val="single"/>
        </w:rPr>
        <w:t xml:space="preserve">        </w:t>
      </w:r>
      <w:r>
        <w:t>（填</w:t>
      </w:r>
      <w:r>
        <w:t>“</w:t>
      </w:r>
      <w:r>
        <w:t>双亲</w:t>
      </w:r>
      <w:r>
        <w:t>”</w:t>
      </w:r>
      <w:r>
        <w:t>或</w:t>
      </w:r>
      <w:r>
        <w:t>“</w:t>
      </w:r>
      <w:r>
        <w:t>母体</w:t>
      </w:r>
      <w:r>
        <w:t>”</w:t>
      </w:r>
      <w:r>
        <w:t>）的遗传特性。</w:t>
      </w:r>
    </w:p>
    <w:p w:rsidR="00450F50" w:rsidRDefault="00450F50">
      <w:pPr>
        <w:jc w:val="center"/>
        <w:textAlignment w:val="center"/>
        <w:rPr>
          <w:rFonts w:ascii="黑体" w:eastAsia="黑体" w:hAnsi="黑体" w:cs="黑体"/>
          <w:b/>
          <w:sz w:val="30"/>
        </w:rPr>
      </w:pPr>
    </w:p>
    <w:p w:rsidR="00450F50" w:rsidRDefault="00C84096">
      <w:pPr>
        <w:jc w:val="left"/>
        <w:textAlignment w:val="center"/>
        <w:rPr>
          <w:rFonts w:ascii="宋体" w:hAnsi="宋体" w:cs="宋体"/>
          <w:b/>
        </w:rPr>
      </w:pPr>
      <w:r>
        <w:rPr>
          <w:rFonts w:ascii="宋体" w:hAnsi="宋体" w:cs="宋体"/>
          <w:b/>
        </w:rPr>
        <w:t>五、资料分析题</w:t>
      </w:r>
    </w:p>
    <w:p w:rsidR="00450F50" w:rsidRDefault="00C84096">
      <w:pPr>
        <w:spacing w:line="360" w:lineRule="auto"/>
        <w:jc w:val="left"/>
        <w:textAlignment w:val="center"/>
      </w:pPr>
      <w:r>
        <w:t>29</w:t>
      </w:r>
      <w:r>
        <w:t>．中医药文化是我国的传统文化，在疾病的预防和治疗上有独特优势。请结合资料回答问题：</w:t>
      </w:r>
    </w:p>
    <w:p w:rsidR="00450F50" w:rsidRDefault="00C84096">
      <w:pPr>
        <w:spacing w:line="360" w:lineRule="auto"/>
        <w:jc w:val="left"/>
        <w:textAlignment w:val="center"/>
      </w:pPr>
      <w:r>
        <w:t>【资料</w:t>
      </w:r>
      <w:r>
        <w:t>1</w:t>
      </w:r>
      <w:r>
        <w:t>】</w:t>
      </w:r>
      <w:r>
        <w:t>“</w:t>
      </w:r>
      <w:r>
        <w:t>食药同源</w:t>
      </w:r>
      <w:r>
        <w:t>”</w:t>
      </w:r>
      <w:r>
        <w:t>认为，食物和药物之间存在相似或重叠的物质成分。某些食物不仅可以提供必需营养，还能治疗疾病。如莲子富含蛋白质，常用于补养身体。</w:t>
      </w:r>
      <w:r>
        <w:t>“</w:t>
      </w:r>
      <w:r>
        <w:t>治未病</w:t>
      </w:r>
      <w:r>
        <w:t>”</w:t>
      </w:r>
      <w:r>
        <w:t>认为，第一步是未病先防。为防止疾病发生，应采取预防措施。如通过太极拳、八段锦锻炼身体，增强心肺功能，提升身体素质。</w:t>
      </w:r>
    </w:p>
    <w:p w:rsidR="00450F50" w:rsidRDefault="00C84096">
      <w:pPr>
        <w:spacing w:line="360" w:lineRule="auto"/>
        <w:jc w:val="left"/>
        <w:textAlignment w:val="center"/>
      </w:pPr>
      <w:r>
        <w:t>【资料</w:t>
      </w:r>
      <w:r>
        <w:t>2</w:t>
      </w:r>
      <w:r>
        <w:t>】心脏和肺部相关结构示意图：</w:t>
      </w:r>
    </w:p>
    <w:p w:rsidR="00450F50" w:rsidRDefault="00C84096">
      <w:pPr>
        <w:spacing w:line="360" w:lineRule="auto"/>
        <w:jc w:val="left"/>
        <w:textAlignment w:val="center"/>
      </w:pPr>
      <w:r>
        <w:rPr>
          <w:rFonts w:eastAsia="Times New Roman"/>
          <w:noProof/>
          <w:kern w:val="0"/>
          <w:sz w:val="24"/>
          <w:szCs w:val="24"/>
        </w:rPr>
        <w:lastRenderedPageBreak/>
        <w:drawing>
          <wp:inline distT="0" distB="0" distL="0" distR="0">
            <wp:extent cx="4200525" cy="2228850"/>
            <wp:effectExtent l="0" t="0" r="9525"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4200525" cy="2228850"/>
                    </a:xfrm>
                    <a:prstGeom prst="rect">
                      <a:avLst/>
                    </a:prstGeom>
                  </pic:spPr>
                </pic:pic>
              </a:graphicData>
            </a:graphic>
          </wp:inline>
        </w:drawing>
      </w:r>
    </w:p>
    <w:p w:rsidR="00450F50" w:rsidRDefault="00C84096">
      <w:pPr>
        <w:spacing w:line="360" w:lineRule="auto"/>
        <w:jc w:val="left"/>
        <w:textAlignment w:val="center"/>
      </w:pPr>
      <w:r>
        <w:t>(1)</w:t>
      </w:r>
      <w:r>
        <w:t>莲子既可食用又可入药，其中富含的蛋白质最终在人体的</w:t>
      </w:r>
      <w:r>
        <w:rPr>
          <w:rFonts w:eastAsia="Times New Roman"/>
          <w:u w:val="single"/>
        </w:rPr>
        <w:t xml:space="preserve">        </w:t>
      </w:r>
      <w:r>
        <w:t>内被分解成氨基酸。</w:t>
      </w:r>
    </w:p>
    <w:p w:rsidR="00450F50" w:rsidRDefault="00C84096">
      <w:pPr>
        <w:spacing w:line="360" w:lineRule="auto"/>
        <w:jc w:val="left"/>
        <w:textAlignment w:val="center"/>
      </w:pPr>
      <w:r>
        <w:t>(2)</w:t>
      </w:r>
      <w:r>
        <w:t>练习太极拳、八段锦能增强免疫系统阻挡病原体入侵的能力，这属于传染病预防措施中的</w:t>
      </w:r>
      <w:r>
        <w:rPr>
          <w:rFonts w:eastAsia="Times New Roman"/>
          <w:u w:val="single"/>
        </w:rPr>
        <w:t xml:space="preserve">        </w:t>
      </w:r>
      <w:r>
        <w:t>。</w:t>
      </w:r>
    </w:p>
    <w:p w:rsidR="00450F50" w:rsidRDefault="00C84096">
      <w:pPr>
        <w:spacing w:line="360" w:lineRule="auto"/>
        <w:jc w:val="left"/>
        <w:textAlignment w:val="center"/>
      </w:pPr>
      <w:r>
        <w:t>(3)</w:t>
      </w:r>
      <w:r>
        <w:t>锻炼身体能增强心肺功能。一方面使心脏的肌肉组织更加发达，心脏每次泵出的血量增多，其中左心室收缩，可将血液从图甲中的</w:t>
      </w:r>
      <w:r>
        <w:rPr>
          <w:rFonts w:eastAsia="Times New Roman"/>
          <w:u w:val="single"/>
        </w:rPr>
        <w:t xml:space="preserve">        </w:t>
      </w:r>
      <w:r>
        <w:t>（填序号）泵至全身各处；另一方面使图乙中参与气体交换的</w:t>
      </w:r>
      <w:r>
        <w:rPr>
          <w:rFonts w:eastAsia="Times New Roman"/>
          <w:u w:val="single"/>
        </w:rPr>
        <w:t xml:space="preserve">        </w:t>
      </w:r>
      <w:r>
        <w:t>（填序号）数量增多，肺活量增大，有利于图乙中的</w:t>
      </w:r>
      <w:r>
        <w:rPr>
          <w:rFonts w:eastAsia="Times New Roman"/>
          <w:u w:val="single"/>
        </w:rPr>
        <w:t xml:space="preserve">        </w:t>
      </w:r>
      <w:r>
        <w:t>（填字母）过程的进行，血液含氧量增多。</w:t>
      </w:r>
    </w:p>
    <w:p w:rsidR="00450F50" w:rsidRDefault="00C84096">
      <w:pPr>
        <w:spacing w:line="360" w:lineRule="auto"/>
        <w:jc w:val="left"/>
        <w:textAlignment w:val="center"/>
      </w:pPr>
      <w:r>
        <w:t>(4)</w:t>
      </w:r>
      <w:r>
        <w:t>板蓝根颗粒是家中常备药，请列举服用该药的两点注意事项</w:t>
      </w:r>
      <w:r>
        <w:rPr>
          <w:rFonts w:eastAsia="Times New Roman"/>
          <w:u w:val="single"/>
        </w:rPr>
        <w:t xml:space="preserve">        </w:t>
      </w:r>
      <w:r>
        <w:t>。</w:t>
      </w:r>
    </w:p>
    <w:p w:rsidR="00450F50" w:rsidRDefault="00450F50">
      <w:pPr>
        <w:jc w:val="center"/>
        <w:textAlignment w:val="center"/>
        <w:rPr>
          <w:rFonts w:ascii="黑体" w:eastAsia="黑体" w:hAnsi="黑体" w:cs="黑体"/>
          <w:b/>
          <w:sz w:val="30"/>
        </w:rPr>
      </w:pPr>
    </w:p>
    <w:p w:rsidR="00450F50" w:rsidRDefault="00C84096">
      <w:pPr>
        <w:jc w:val="left"/>
        <w:textAlignment w:val="center"/>
        <w:rPr>
          <w:rFonts w:ascii="宋体" w:hAnsi="宋体" w:cs="宋体"/>
          <w:b/>
        </w:rPr>
      </w:pPr>
      <w:r>
        <w:rPr>
          <w:rFonts w:ascii="宋体" w:hAnsi="宋体" w:cs="宋体"/>
          <w:b/>
        </w:rPr>
        <w:t>六、实验探究题</w:t>
      </w:r>
    </w:p>
    <w:p w:rsidR="00450F50" w:rsidRDefault="00C84096">
      <w:pPr>
        <w:spacing w:line="360" w:lineRule="auto"/>
        <w:jc w:val="left"/>
        <w:textAlignment w:val="center"/>
      </w:pPr>
      <w:r>
        <w:t>30</w:t>
      </w:r>
      <w:r>
        <w:t>．农田长期耕种会导致土壤肥力下降，单纯施用化肥易造成土壤板结，这些都会影响稻谷产量。为探究可持续耕种模式，研究者引入紫云英与水稻轮作模式，研究结果如下。请回答问题：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36"/>
        <w:gridCol w:w="1288"/>
        <w:gridCol w:w="1689"/>
        <w:gridCol w:w="1532"/>
        <w:gridCol w:w="2802"/>
      </w:tblGrid>
      <w:tr w:rsidR="00450F5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ind w:firstLine="840"/>
              <w:jc w:val="center"/>
              <w:textAlignment w:val="center"/>
            </w:pPr>
            <w:r>
              <w:t>组别</w:t>
            </w:r>
          </w:p>
          <w:p w:rsidR="00450F50" w:rsidRDefault="00C84096">
            <w:pPr>
              <w:spacing w:line="360" w:lineRule="auto"/>
              <w:ind w:firstLine="560"/>
              <w:jc w:val="left"/>
              <w:textAlignment w:val="center"/>
            </w:pPr>
            <w:r>
              <w:t>数据项目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甲组</w:t>
            </w:r>
          </w:p>
          <w:p w:rsidR="00450F50" w:rsidRDefault="00C84096">
            <w:pPr>
              <w:spacing w:line="360" w:lineRule="auto"/>
              <w:jc w:val="center"/>
              <w:textAlignment w:val="center"/>
            </w:pPr>
            <w:r>
              <w:t>（不施化肥）</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乙组</w:t>
            </w:r>
          </w:p>
          <w:p w:rsidR="00450F50" w:rsidRDefault="00C84096">
            <w:pPr>
              <w:spacing w:line="360" w:lineRule="auto"/>
              <w:jc w:val="center"/>
              <w:textAlignment w:val="center"/>
            </w:pPr>
            <w:r>
              <w:t>（单施全量化肥）</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丙组</w:t>
            </w:r>
          </w:p>
          <w:p w:rsidR="00450F50" w:rsidRDefault="00C84096">
            <w:pPr>
              <w:spacing w:line="360" w:lineRule="auto"/>
              <w:jc w:val="center"/>
              <w:textAlignment w:val="center"/>
            </w:pPr>
            <w:r>
              <w:t>（紫云英还田）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丁组</w:t>
            </w:r>
          </w:p>
          <w:p w:rsidR="00450F50" w:rsidRDefault="00C84096">
            <w:pPr>
              <w:spacing w:line="360" w:lineRule="auto"/>
              <w:jc w:val="center"/>
              <w:textAlignment w:val="center"/>
            </w:pPr>
            <w:r>
              <w:t>（紫云英还田并施</w:t>
            </w:r>
            <w:r>
              <w:t>80%</w:t>
            </w:r>
            <w:r>
              <w:t>全量化肥）</w:t>
            </w:r>
          </w:p>
        </w:tc>
      </w:tr>
      <w:tr w:rsidR="00450F5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土壤舍氮量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+9.52%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+18.25%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+15.87%</w:t>
            </w:r>
          </w:p>
        </w:tc>
      </w:tr>
      <w:tr w:rsidR="00450F5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土壤总孔</w:t>
            </w:r>
            <w:r>
              <w:lastRenderedPageBreak/>
              <w:t>隙度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lastRenderedPageBreak/>
              <w:t>未测量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+9.33%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+15.34%</w:t>
            </w:r>
          </w:p>
        </w:tc>
      </w:tr>
      <w:tr w:rsidR="00450F5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lastRenderedPageBreak/>
              <w:t>稻谷产量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+16.01%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+9.68%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50F50" w:rsidRDefault="00C84096">
            <w:pPr>
              <w:spacing w:line="360" w:lineRule="auto"/>
              <w:jc w:val="center"/>
              <w:textAlignment w:val="center"/>
            </w:pPr>
            <w:r>
              <w:t>+18.72%</w:t>
            </w:r>
          </w:p>
        </w:tc>
      </w:tr>
    </w:tbl>
    <w:p w:rsidR="00450F50" w:rsidRDefault="00C84096">
      <w:pPr>
        <w:spacing w:line="360" w:lineRule="auto"/>
        <w:jc w:val="left"/>
        <w:textAlignment w:val="center"/>
      </w:pPr>
      <w:r>
        <w:t>注：</w:t>
      </w:r>
      <w:r>
        <w:t>“▲”</w:t>
      </w:r>
      <w:r>
        <w:t>表示基准值，</w:t>
      </w:r>
      <w:r>
        <w:t>“</w:t>
      </w:r>
      <w:r>
        <w:t>＋</w:t>
      </w:r>
      <w:r>
        <w:t>”</w:t>
      </w:r>
      <w:r>
        <w:t>表示相对基准值的增量</w:t>
      </w:r>
    </w:p>
    <w:p w:rsidR="00450F50" w:rsidRDefault="00C84096">
      <w:pPr>
        <w:spacing w:line="360" w:lineRule="auto"/>
        <w:jc w:val="left"/>
        <w:textAlignment w:val="center"/>
      </w:pPr>
      <w:r>
        <w:t>(1)</w:t>
      </w:r>
      <w:r>
        <w:t>紫云英是豆科植物，在稻谷秋收后播种，来年春季盛花期时将其翻耕用作绿肥（紫云英还田）。紫云英、水稻同属于</w:t>
      </w:r>
      <w:r>
        <w:rPr>
          <w:rFonts w:eastAsia="Times New Roman"/>
          <w:u w:val="single"/>
        </w:rPr>
        <w:t xml:space="preserve">        </w:t>
      </w:r>
      <w:r>
        <w:t>（填</w:t>
      </w:r>
      <w:r>
        <w:t>“</w:t>
      </w:r>
      <w:r>
        <w:t>裸子</w:t>
      </w:r>
      <w:r>
        <w:t>”</w:t>
      </w:r>
      <w:r>
        <w:t>或</w:t>
      </w:r>
      <w:r>
        <w:t>“</w:t>
      </w:r>
      <w:r>
        <w:t>被子</w:t>
      </w:r>
      <w:r>
        <w:t>”</w:t>
      </w:r>
      <w:r>
        <w:t>）植物。根瘤菌与紫云英共生，能增加土壤含</w:t>
      </w:r>
      <w:r>
        <w:rPr>
          <w:rFonts w:eastAsia="Times New Roman"/>
          <w:u w:val="single"/>
        </w:rPr>
        <w:t xml:space="preserve">        </w:t>
      </w:r>
      <w:r>
        <w:t>无机盐的量。</w:t>
      </w:r>
    </w:p>
    <w:p w:rsidR="00450F50" w:rsidRDefault="00C84096">
      <w:pPr>
        <w:spacing w:line="360" w:lineRule="auto"/>
        <w:jc w:val="left"/>
        <w:textAlignment w:val="center"/>
      </w:pPr>
      <w:r>
        <w:t>(2)</w:t>
      </w:r>
      <w:r>
        <w:t>据表可知，与乙组相比，丙和丁两组的土壤总孔隙度都增加，说明紫云英还田能够</w:t>
      </w:r>
      <w:r>
        <w:rPr>
          <w:rFonts w:eastAsia="Times New Roman"/>
          <w:u w:val="single"/>
        </w:rPr>
        <w:t xml:space="preserve">        </w:t>
      </w:r>
      <w:r>
        <w:t>（填</w:t>
      </w:r>
      <w:r>
        <w:t>“</w:t>
      </w:r>
      <w:r>
        <w:t>加重</w:t>
      </w:r>
      <w:r>
        <w:t>”</w:t>
      </w:r>
      <w:r>
        <w:t>或</w:t>
      </w:r>
      <w:r>
        <w:t>“</w:t>
      </w:r>
      <w:r>
        <w:t>减轻</w:t>
      </w:r>
      <w:r>
        <w:t>”</w:t>
      </w:r>
      <w:r>
        <w:t>）因单施化肥造成的土壤板结程度。丙和丁两组可形成一组对照实验，变量是</w:t>
      </w:r>
      <w:r>
        <w:rPr>
          <w:rFonts w:eastAsia="Times New Roman"/>
          <w:u w:val="single"/>
        </w:rPr>
        <w:t xml:space="preserve">        </w:t>
      </w:r>
      <w:r>
        <w:t>，其中丁组稻谷产量最高。</w:t>
      </w:r>
    </w:p>
    <w:p w:rsidR="00450F50" w:rsidRDefault="00C84096">
      <w:pPr>
        <w:spacing w:line="360" w:lineRule="auto"/>
        <w:jc w:val="left"/>
        <w:textAlignment w:val="center"/>
      </w:pPr>
      <w:r>
        <w:t>(3)</w:t>
      </w:r>
      <w:r>
        <w:t>研究者认为丁组为最优方案，写出两条理由</w:t>
      </w:r>
      <w:r>
        <w:rPr>
          <w:rFonts w:eastAsia="Times New Roman"/>
          <w:u w:val="single"/>
        </w:rPr>
        <w:t xml:space="preserve">        </w:t>
      </w:r>
      <w:r>
        <w:t>。</w:t>
      </w:r>
    </w:p>
    <w:p w:rsidR="00450F50" w:rsidRDefault="00C84096">
      <w:pPr>
        <w:spacing w:line="360" w:lineRule="auto"/>
        <w:jc w:val="left"/>
        <w:textAlignment w:val="center"/>
      </w:pPr>
      <w:r>
        <w:t>(4)</w:t>
      </w:r>
      <w:r>
        <w:t>为了更好地储存稻谷，请从减少有机物消耗的角度，给出两个建议</w:t>
      </w:r>
      <w:r>
        <w:rPr>
          <w:rFonts w:eastAsia="Times New Roman"/>
          <w:u w:val="single"/>
        </w:rPr>
        <w:t xml:space="preserve">        </w:t>
      </w:r>
      <w:r>
        <w:t>。</w:t>
      </w:r>
    </w:p>
    <w:p w:rsidR="00450F50" w:rsidRDefault="00450F50">
      <w:pPr>
        <w:jc w:val="center"/>
        <w:textAlignment w:val="center"/>
        <w:rPr>
          <w:rFonts w:ascii="黑体" w:eastAsia="黑体" w:hAnsi="黑体" w:cs="黑体"/>
          <w:b/>
          <w:sz w:val="30"/>
        </w:rPr>
      </w:pPr>
    </w:p>
    <w:p w:rsidR="00450F50" w:rsidRDefault="00C84096">
      <w:pPr>
        <w:jc w:val="left"/>
        <w:textAlignment w:val="center"/>
        <w:rPr>
          <w:rFonts w:ascii="宋体" w:hAnsi="宋体" w:cs="宋体"/>
          <w:b/>
        </w:rPr>
      </w:pPr>
      <w:r>
        <w:rPr>
          <w:rFonts w:ascii="宋体" w:hAnsi="宋体" w:cs="宋体"/>
          <w:b/>
        </w:rPr>
        <w:t>七、综合题</w:t>
      </w:r>
    </w:p>
    <w:p w:rsidR="00450F50" w:rsidRDefault="00C84096">
      <w:pPr>
        <w:spacing w:line="360" w:lineRule="auto"/>
        <w:jc w:val="left"/>
        <w:textAlignment w:val="center"/>
      </w:pPr>
      <w:r>
        <w:t>31</w:t>
      </w:r>
      <w:r>
        <w:t>．果蝇的长翅、残翅受一对基因控制，如图甲、乙所示。研究者做了如下实验，选用一只长翅果蝇与一只残翅果蝇作为亲代，进行多次杂交，得到的子代（子一代）全为长翅。再让子一代长翅果蝇雌、雄个体进行杂交，得到的子代（子二代）果蝇的性状和占比如图丙所示。请回答问题：</w:t>
      </w:r>
    </w:p>
    <w:p w:rsidR="00450F50" w:rsidRDefault="00C84096">
      <w:pPr>
        <w:spacing w:line="360" w:lineRule="auto"/>
        <w:jc w:val="left"/>
        <w:textAlignment w:val="center"/>
      </w:pPr>
      <w:r>
        <w:rPr>
          <w:rFonts w:eastAsia="Times New Roman"/>
          <w:noProof/>
          <w:kern w:val="0"/>
          <w:sz w:val="24"/>
          <w:szCs w:val="24"/>
        </w:rPr>
        <w:drawing>
          <wp:inline distT="0" distB="0" distL="0" distR="0">
            <wp:extent cx="5276800" cy="1237108"/>
            <wp:effectExtent l="0" t="0" r="635" b="127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5276800" cy="1237108"/>
                    </a:xfrm>
                    <a:prstGeom prst="rect">
                      <a:avLst/>
                    </a:prstGeom>
                  </pic:spPr>
                </pic:pic>
              </a:graphicData>
            </a:graphic>
          </wp:inline>
        </w:drawing>
      </w:r>
    </w:p>
    <w:p w:rsidR="00450F50" w:rsidRDefault="00C84096">
      <w:pPr>
        <w:spacing w:line="360" w:lineRule="auto"/>
        <w:jc w:val="left"/>
        <w:textAlignment w:val="center"/>
      </w:pPr>
      <w:r>
        <w:t>(1)</w:t>
      </w:r>
      <w:r>
        <w:t>果蝇的长翅和残翅是一对相对性状，长翅为</w:t>
      </w:r>
      <w:r>
        <w:rPr>
          <w:rFonts w:eastAsia="Times New Roman"/>
          <w:u w:val="single"/>
        </w:rPr>
        <w:t xml:space="preserve">        </w:t>
      </w:r>
      <w:r>
        <w:t>性状。</w:t>
      </w:r>
    </w:p>
    <w:p w:rsidR="00450F50" w:rsidRDefault="00C84096">
      <w:pPr>
        <w:spacing w:line="360" w:lineRule="auto"/>
        <w:jc w:val="left"/>
        <w:textAlignment w:val="center"/>
      </w:pPr>
      <w:r>
        <w:t>(2)</w:t>
      </w:r>
      <w:r>
        <w:t>亲代残翅果蝇的基因组成是图乙中的</w:t>
      </w:r>
      <w:r>
        <w:rPr>
          <w:rFonts w:eastAsia="Times New Roman"/>
          <w:u w:val="single"/>
        </w:rPr>
        <w:t xml:space="preserve">        </w:t>
      </w:r>
      <w:r>
        <w:t>（填序号）。</w:t>
      </w:r>
    </w:p>
    <w:p w:rsidR="00450F50" w:rsidRDefault="00C84096">
      <w:pPr>
        <w:spacing w:line="360" w:lineRule="auto"/>
        <w:jc w:val="left"/>
        <w:textAlignment w:val="center"/>
      </w:pPr>
      <w:r>
        <w:t>(3)</w:t>
      </w:r>
      <w:r>
        <w:t>图丙中，子二代果蝇的长翅与残翅的数量比是</w:t>
      </w:r>
      <w:r>
        <w:rPr>
          <w:rFonts w:eastAsia="Times New Roman"/>
          <w:u w:val="single"/>
        </w:rPr>
        <w:t xml:space="preserve">        </w:t>
      </w:r>
      <w:r>
        <w:t>，其中长翅果蝇的基因组成是图乙中的</w:t>
      </w:r>
      <w:r>
        <w:rPr>
          <w:rFonts w:eastAsia="Times New Roman"/>
          <w:u w:val="single"/>
        </w:rPr>
        <w:t xml:space="preserve">        </w:t>
      </w:r>
      <w:r>
        <w:t>（填序号）。</w:t>
      </w:r>
    </w:p>
    <w:p w:rsidR="00450F50" w:rsidRDefault="00C84096">
      <w:pPr>
        <w:spacing w:line="360" w:lineRule="auto"/>
        <w:jc w:val="left"/>
        <w:textAlignment w:val="center"/>
      </w:pPr>
      <w:r>
        <w:t>(4)</w:t>
      </w:r>
      <w:r>
        <w:t>从子二代中任取一只长翅果蝇，与多只残翅果蝇杂交。若其子代的长翅与残翅的比例约为</w:t>
      </w:r>
      <w:r>
        <w:rPr>
          <w:rFonts w:eastAsia="Times New Roman"/>
          <w:u w:val="single"/>
        </w:rPr>
        <w:t xml:space="preserve">        </w:t>
      </w:r>
      <w:r>
        <w:t>，则该长翅果蝇基因组成是</w:t>
      </w:r>
      <w:r>
        <w:t>Aa</w:t>
      </w:r>
      <w:r>
        <w:t>；若其子代</w:t>
      </w:r>
      <w:r>
        <w:rPr>
          <w:rFonts w:eastAsia="Times New Roman"/>
          <w:u w:val="single"/>
        </w:rPr>
        <w:t xml:space="preserve">        </w:t>
      </w:r>
      <w:r>
        <w:t>，则该长翅果蝇基因组成是</w:t>
      </w:r>
      <w:r>
        <w:t>AA</w:t>
      </w:r>
      <w:r>
        <w:t>。</w:t>
      </w:r>
    </w:p>
    <w:p w:rsidR="00450F50" w:rsidRDefault="00C84096">
      <w:pPr>
        <w:spacing w:line="360" w:lineRule="auto"/>
        <w:jc w:val="left"/>
        <w:textAlignment w:val="center"/>
      </w:pPr>
      <w:r>
        <w:t>(5)</w:t>
      </w:r>
      <w:r>
        <w:t>研究发现，将刚孵化的残翅果蝇幼虫放在</w:t>
      </w:r>
      <w:r>
        <w:t>31℃</w:t>
      </w:r>
      <w:r>
        <w:t>的环境中培养，会得到一些翅长接近长翅</w:t>
      </w:r>
      <w:r>
        <w:lastRenderedPageBreak/>
        <w:t>果蝇的成虫，这些成虫在正常环境温度下产生的后代又都是残翅果蝇。这说明生物的性状是由</w:t>
      </w:r>
      <w:r>
        <w:rPr>
          <w:rFonts w:eastAsia="Times New Roman"/>
          <w:u w:val="single"/>
        </w:rPr>
        <w:t xml:space="preserve">        </w:t>
      </w:r>
      <w:r>
        <w:t>共同作用的结果。</w:t>
      </w:r>
    </w:p>
    <w:p w:rsidR="00450F50" w:rsidRDefault="00450F50">
      <w:pPr>
        <w:spacing w:line="360" w:lineRule="auto"/>
        <w:jc w:val="left"/>
        <w:textAlignment w:val="center"/>
        <w:sectPr w:rsidR="00450F50">
          <w:headerReference w:type="default" r:id="rId16"/>
          <w:footerReference w:type="default" r:id="rId17"/>
          <w:pgSz w:w="11907" w:h="16839" w:code="9"/>
          <w:pgMar w:top="1440" w:right="1800" w:bottom="1440" w:left="1800" w:header="851" w:footer="425" w:gutter="0"/>
          <w:cols w:sep="1" w:space="425"/>
          <w:docGrid w:type="lines" w:linePitch="312"/>
        </w:sectPr>
      </w:pPr>
    </w:p>
    <w:p w:rsidR="00EF035E" w:rsidRPr="00FC18C3" w:rsidRDefault="00C84096">
      <w:pPr>
        <w:jc w:val="center"/>
        <w:textAlignment w:val="center"/>
        <w:rPr>
          <w:rFonts w:ascii="宋体" w:hAnsi="宋体" w:cs="宋体"/>
          <w:b/>
          <w:sz w:val="24"/>
          <w:szCs w:val="24"/>
        </w:rPr>
      </w:pPr>
      <w:bookmarkStart w:id="0" w:name="_GoBack"/>
      <w:r w:rsidRPr="00FC18C3">
        <w:rPr>
          <w:rFonts w:ascii="宋体" w:hAnsi="宋体" w:cs="宋体"/>
          <w:b/>
          <w:sz w:val="24"/>
          <w:szCs w:val="24"/>
        </w:rPr>
        <w:lastRenderedPageBreak/>
        <w:t>参考答案</w:t>
      </w:r>
      <w:r w:rsidR="00FC18C3" w:rsidRPr="00FC18C3">
        <w:rPr>
          <w:rFonts w:ascii="宋体" w:hAnsi="宋体" w:cs="宋体" w:hint="eastAsia"/>
          <w:b/>
          <w:sz w:val="24"/>
          <w:szCs w:val="24"/>
        </w:rPr>
        <w:t xml:space="preserve"> </w:t>
      </w:r>
    </w:p>
    <w:bookmarkEnd w:id="0"/>
    <w:p w:rsidR="00450F50" w:rsidRDefault="00C84096">
      <w:pPr>
        <w:spacing w:line="360" w:lineRule="auto"/>
        <w:jc w:val="left"/>
        <w:textAlignment w:val="center"/>
      </w:pPr>
      <w:r>
        <w:t>1</w:t>
      </w:r>
      <w:r>
        <w:t>．</w:t>
      </w:r>
      <w:r>
        <w:t>A</w:t>
      </w:r>
    </w:p>
    <w:p w:rsidR="00450F50" w:rsidRDefault="00C84096">
      <w:pPr>
        <w:spacing w:line="360" w:lineRule="auto"/>
        <w:jc w:val="left"/>
        <w:textAlignment w:val="center"/>
      </w:pPr>
      <w:r>
        <w:t>【分析】生物的共同特征有：</w:t>
      </w:r>
      <w:r>
        <w:t>①</w:t>
      </w:r>
      <w:r>
        <w:t>生物的生活需要营养；</w:t>
      </w:r>
      <w:r>
        <w:t>②</w:t>
      </w:r>
      <w:r>
        <w:t>生物能进行呼吸；</w:t>
      </w:r>
      <w:r>
        <w:t>③</w:t>
      </w:r>
      <w:r>
        <w:t>生物能排出身体内产生的废物；</w:t>
      </w:r>
      <w:r>
        <w:t>④</w:t>
      </w:r>
      <w:r>
        <w:t>生物能对外界刺激作出反应；</w:t>
      </w:r>
      <w:r>
        <w:t>⑤</w:t>
      </w:r>
      <w:r>
        <w:t>生物能生长和繁殖；</w:t>
      </w:r>
      <w:r>
        <w:t>⑥</w:t>
      </w:r>
      <w:r>
        <w:t>生物都有遗传和变异的特性；</w:t>
      </w:r>
      <w:r>
        <w:t>⑦</w:t>
      </w:r>
      <w:r>
        <w:t>除病毒以外，生物都是由细胞构成的。</w:t>
      </w:r>
    </w:p>
    <w:p w:rsidR="00450F50" w:rsidRDefault="00C84096">
      <w:pPr>
        <w:spacing w:line="360" w:lineRule="auto"/>
        <w:jc w:val="left"/>
        <w:textAlignment w:val="center"/>
      </w:pPr>
      <w:r>
        <w:t>【详解】应激性是指一切生物对外界各种刺激（如光、温度、声音、食物、化学物质、机械运动、地心引力等）所发生的反应。窗台上的小绿植渐渐向窗外有阳光的方向生长，这主要体现了生物能对外界刺激作出反应，但不能体现生物能进行呼吸、能排出体内产生的废物和有遗传和变异的特性，</w:t>
      </w:r>
      <w:r>
        <w:t>A</w:t>
      </w:r>
      <w:r>
        <w:t>正确，</w:t>
      </w:r>
      <w:r>
        <w:t>BCD</w:t>
      </w:r>
      <w:r>
        <w:t>错误。</w:t>
      </w:r>
    </w:p>
    <w:p w:rsidR="00450F50" w:rsidRDefault="00C84096">
      <w:pPr>
        <w:spacing w:line="360" w:lineRule="auto"/>
        <w:jc w:val="left"/>
        <w:textAlignment w:val="center"/>
      </w:pPr>
      <w:r>
        <w:t>故选</w:t>
      </w:r>
      <w:r>
        <w:t>A</w:t>
      </w:r>
      <w:r>
        <w:t>。</w:t>
      </w:r>
    </w:p>
    <w:p w:rsidR="00450F50" w:rsidRDefault="00C84096">
      <w:pPr>
        <w:spacing w:line="360" w:lineRule="auto"/>
        <w:jc w:val="left"/>
        <w:textAlignment w:val="center"/>
      </w:pPr>
      <w:r>
        <w:t>2</w:t>
      </w:r>
      <w:r>
        <w:t>．</w:t>
      </w:r>
      <w:r>
        <w:t>B</w:t>
      </w:r>
    </w:p>
    <w:p w:rsidR="00450F50" w:rsidRDefault="00C84096">
      <w:pPr>
        <w:spacing w:line="360" w:lineRule="auto"/>
        <w:jc w:val="left"/>
        <w:textAlignment w:val="center"/>
      </w:pPr>
      <w:r>
        <w:t>【分析】生产者能够为生态系统中的生物提供营养、能量和氧气，消费者能够促进生态系统的物质循环，分解者主要指的是营腐生生活的细菌真菌等微生物，通过分解动植物的遗体和排出的废物，获得能量，也促进生态系统中的物质循环。所以生态系统中各生物成分之间是相互依存的，没有生产者，消费者就失去了食物的来源；没有分解者，动物、植物的遗体和排出的废物就无法得到分解。</w:t>
      </w:r>
    </w:p>
    <w:p w:rsidR="00450F50" w:rsidRDefault="00C84096">
      <w:pPr>
        <w:spacing w:line="360" w:lineRule="auto"/>
        <w:jc w:val="left"/>
        <w:textAlignment w:val="center"/>
      </w:pPr>
      <w:r>
        <w:t>【详解】</w:t>
      </w:r>
      <w:r>
        <w:t>A</w:t>
      </w:r>
      <w:r>
        <w:t>．非生物部分主要包括阳光、水、空气、土壤等，这些是无生命的自然因素。茶树作为有生命的植物，显然不属于非生物部分，</w:t>
      </w:r>
      <w:r>
        <w:t>A</w:t>
      </w:r>
      <w:r>
        <w:t>不符合题意。</w:t>
      </w:r>
    </w:p>
    <w:p w:rsidR="00450F50" w:rsidRDefault="00C84096">
      <w:pPr>
        <w:spacing w:line="360" w:lineRule="auto"/>
        <w:jc w:val="left"/>
        <w:textAlignment w:val="center"/>
      </w:pPr>
      <w:r>
        <w:t>B</w:t>
      </w:r>
      <w:r>
        <w:t>．生产者主要是绿色植物，它们能够通过光合作用或化能合成作用将无机物转化为有机物，为自身和其他生物提供物质和能量。茶树正是通过光合作用制造有机物，因此它属于生产者，</w:t>
      </w:r>
      <w:r>
        <w:t>B</w:t>
      </w:r>
      <w:r>
        <w:t>符合题意。</w:t>
      </w:r>
    </w:p>
    <w:p w:rsidR="00450F50" w:rsidRDefault="00C84096">
      <w:pPr>
        <w:spacing w:line="360" w:lineRule="auto"/>
        <w:jc w:val="left"/>
        <w:textAlignment w:val="center"/>
      </w:pPr>
      <w:r>
        <w:t>C</w:t>
      </w:r>
      <w:r>
        <w:t>．消费者是指依靠摄取其他生物为食的生物，如动物。茶树不是消费者，因为它们不摄取其他生物为食，</w:t>
      </w:r>
      <w:r>
        <w:t>C</w:t>
      </w:r>
      <w:r>
        <w:t>不符合题意。</w:t>
      </w:r>
    </w:p>
    <w:p w:rsidR="00450F50" w:rsidRDefault="00C84096">
      <w:pPr>
        <w:spacing w:line="360" w:lineRule="auto"/>
        <w:jc w:val="left"/>
        <w:textAlignment w:val="center"/>
      </w:pPr>
      <w:r>
        <w:t>D</w:t>
      </w:r>
      <w:r>
        <w:t>．分解者主要是指细菌和真菌，它们能够分解动植物遗体或动物的排泄物中取得有机物来生成无机物，供给植物进行光合作用。茶树不是分解者，因为它们不进行分解作用，</w:t>
      </w:r>
      <w:r>
        <w:t>D</w:t>
      </w:r>
      <w:r>
        <w:t>不符合题意。</w:t>
      </w:r>
    </w:p>
    <w:p w:rsidR="00450F50" w:rsidRDefault="00C84096">
      <w:pPr>
        <w:spacing w:line="360" w:lineRule="auto"/>
        <w:jc w:val="left"/>
        <w:textAlignment w:val="center"/>
      </w:pPr>
      <w:r>
        <w:t>故选</w:t>
      </w:r>
      <w:r>
        <w:t>B</w:t>
      </w:r>
      <w:r>
        <w:t>。</w:t>
      </w:r>
    </w:p>
    <w:p w:rsidR="00450F50" w:rsidRDefault="00C84096">
      <w:pPr>
        <w:spacing w:line="360" w:lineRule="auto"/>
        <w:jc w:val="left"/>
        <w:textAlignment w:val="center"/>
      </w:pPr>
      <w:r>
        <w:t>3</w:t>
      </w:r>
      <w:r>
        <w:t>．</w:t>
      </w:r>
      <w:r>
        <w:t>A</w:t>
      </w:r>
    </w:p>
    <w:p w:rsidR="00450F50" w:rsidRDefault="00C84096">
      <w:pPr>
        <w:spacing w:line="360" w:lineRule="auto"/>
        <w:jc w:val="left"/>
        <w:textAlignment w:val="center"/>
      </w:pPr>
      <w:r>
        <w:t>【分析】地球上所有的生物与其环境的总和就叫生物圈。生物圈是地球上所有生物与其生存</w:t>
      </w:r>
      <w:r>
        <w:lastRenderedPageBreak/>
        <w:t>的环境形成的一个统一整体，包括森林生态系统、海洋生态系统、农田生态系统、草原生态系统、淡水生态系统、湿地生态系统、城市生态系统等。</w:t>
      </w:r>
    </w:p>
    <w:p w:rsidR="00450F50" w:rsidRDefault="00C84096">
      <w:pPr>
        <w:spacing w:line="360" w:lineRule="auto"/>
        <w:jc w:val="left"/>
        <w:textAlignment w:val="center"/>
      </w:pPr>
      <w:r>
        <w:t>【详解】生态系统是生物与环境构成的一个统一的整体，而生物圈是地球上所有的生物与其环境的总和，因此生物圈是地球上最大的生态系统，故</w:t>
      </w:r>
      <w:r>
        <w:t>A</w:t>
      </w:r>
      <w:r>
        <w:t>正确，</w:t>
      </w:r>
      <w:r>
        <w:t>BCD</w:t>
      </w:r>
      <w:r>
        <w:t>错误。</w:t>
      </w:r>
    </w:p>
    <w:p w:rsidR="00450F50" w:rsidRDefault="00C84096">
      <w:pPr>
        <w:spacing w:line="360" w:lineRule="auto"/>
        <w:jc w:val="left"/>
        <w:textAlignment w:val="center"/>
      </w:pPr>
      <w:r>
        <w:t>故选</w:t>
      </w:r>
      <w:r>
        <w:t>A</w:t>
      </w:r>
      <w:r>
        <w:t>。</w:t>
      </w:r>
    </w:p>
    <w:p w:rsidR="00450F50" w:rsidRDefault="00C84096">
      <w:pPr>
        <w:spacing w:line="360" w:lineRule="auto"/>
        <w:jc w:val="left"/>
        <w:textAlignment w:val="center"/>
      </w:pPr>
      <w:r>
        <w:t>4</w:t>
      </w:r>
      <w:r>
        <w:t>．</w:t>
      </w:r>
      <w:r>
        <w:t>A</w:t>
      </w:r>
    </w:p>
    <w:p w:rsidR="00450F50" w:rsidRDefault="00C84096">
      <w:pPr>
        <w:spacing w:line="360" w:lineRule="auto"/>
        <w:jc w:val="left"/>
        <w:textAlignment w:val="center"/>
      </w:pPr>
      <w:r>
        <w:t>【分析】</w:t>
      </w:r>
      <w:r>
        <w:t xml:space="preserve"> </w:t>
      </w:r>
      <w:r>
        <w:t>植物细胞具有：细胞壁、细胞膜、细胞质、细胞核、线粒体、液泡，植物绿色部分的细胞还有叶绿体。</w:t>
      </w:r>
    </w:p>
    <w:p w:rsidR="00450F50" w:rsidRDefault="00C84096">
      <w:pPr>
        <w:spacing w:line="360" w:lineRule="auto"/>
        <w:jc w:val="left"/>
        <w:textAlignment w:val="center"/>
      </w:pPr>
      <w:r>
        <w:t>【详解】</w:t>
      </w:r>
      <w:r>
        <w:t>A</w:t>
      </w:r>
      <w:r>
        <w:t>．液泡内含细胞液，细胞液中溶解有多种物质，如或甜味或辣味的物质、色素以及糖类、无机盐、蛋白质等营养物质。蓝草的色素主要来自细胞结构中的液泡，</w:t>
      </w:r>
      <w:r>
        <w:t>A</w:t>
      </w:r>
      <w:r>
        <w:t>正确。</w:t>
      </w:r>
    </w:p>
    <w:p w:rsidR="00450F50" w:rsidRDefault="00C84096">
      <w:pPr>
        <w:spacing w:line="360" w:lineRule="auto"/>
        <w:jc w:val="left"/>
        <w:textAlignment w:val="center"/>
      </w:pPr>
      <w:r>
        <w:t>B</w:t>
      </w:r>
      <w:r>
        <w:t>．细胞壁在植物细胞的最外层，有保护和支持作用，</w:t>
      </w:r>
      <w:r>
        <w:t>B</w:t>
      </w:r>
      <w:r>
        <w:t>错误。</w:t>
      </w:r>
    </w:p>
    <w:p w:rsidR="00450F50" w:rsidRDefault="00C84096">
      <w:pPr>
        <w:spacing w:line="360" w:lineRule="auto"/>
        <w:jc w:val="left"/>
        <w:textAlignment w:val="center"/>
      </w:pPr>
      <w:r>
        <w:t>C</w:t>
      </w:r>
      <w:r>
        <w:t>．线粒体是呼吸作用的场所，把有机物中的能量释放出来，为生命活动提供动力，被称为动力车间，是动植物细胞都有的一种能量转换器，是细胞的发动机，</w:t>
      </w:r>
      <w:r>
        <w:t>C</w:t>
      </w:r>
      <w:r>
        <w:t>错误。</w:t>
      </w:r>
    </w:p>
    <w:p w:rsidR="00450F50" w:rsidRDefault="00C84096">
      <w:pPr>
        <w:spacing w:line="360" w:lineRule="auto"/>
        <w:jc w:val="left"/>
        <w:textAlignment w:val="center"/>
      </w:pPr>
      <w:r>
        <w:t>D</w:t>
      </w:r>
      <w:r>
        <w:t>．细胞核含有遗传物质，是细胞生命活动的控制中心，是遗传信息库。细胞核控制着生物的发育和遗传，</w:t>
      </w:r>
      <w:r>
        <w:t>D</w:t>
      </w:r>
      <w:r>
        <w:t>错误。</w:t>
      </w:r>
    </w:p>
    <w:p w:rsidR="00450F50" w:rsidRDefault="00C84096">
      <w:pPr>
        <w:spacing w:line="360" w:lineRule="auto"/>
        <w:jc w:val="left"/>
        <w:textAlignment w:val="center"/>
      </w:pPr>
      <w:r>
        <w:t>故选</w:t>
      </w:r>
      <w:r>
        <w:t>A</w:t>
      </w:r>
      <w:r>
        <w:t>。</w:t>
      </w:r>
    </w:p>
    <w:p w:rsidR="00450F50" w:rsidRDefault="00C84096">
      <w:pPr>
        <w:spacing w:line="360" w:lineRule="auto"/>
        <w:jc w:val="left"/>
        <w:textAlignment w:val="center"/>
      </w:pPr>
      <w:r>
        <w:t>5</w:t>
      </w:r>
      <w:r>
        <w:t>．</w:t>
      </w:r>
      <w:r>
        <w:t>B</w:t>
      </w:r>
    </w:p>
    <w:p w:rsidR="00450F50" w:rsidRDefault="00C84096">
      <w:pPr>
        <w:spacing w:line="360" w:lineRule="auto"/>
        <w:jc w:val="left"/>
        <w:textAlignment w:val="center"/>
      </w:pPr>
      <w:r>
        <w:t>【分析】植物体的组织主要有保护组织、分生组织、营养组织和输导组织等，各具有一定的功能，不同的组织具有不同的功能。</w:t>
      </w:r>
    </w:p>
    <w:p w:rsidR="00450F50" w:rsidRDefault="00C84096">
      <w:pPr>
        <w:spacing w:line="360" w:lineRule="auto"/>
        <w:jc w:val="left"/>
        <w:textAlignment w:val="center"/>
      </w:pPr>
      <w:r>
        <w:t>【详解】</w:t>
      </w:r>
      <w:r>
        <w:t>A</w:t>
      </w:r>
      <w:r>
        <w:t>．保护组织主要由植物根、茎、叶表面的表皮细胞构成，主要功能是保护内部柔嫩部分。然而，在营养物质的运输过程中，保护组织并不直接参与，</w:t>
      </w:r>
      <w:r>
        <w:t>A</w:t>
      </w:r>
      <w:r>
        <w:t>不符合题意。</w:t>
      </w:r>
    </w:p>
    <w:p w:rsidR="00450F50" w:rsidRDefault="00C84096">
      <w:pPr>
        <w:spacing w:line="360" w:lineRule="auto"/>
        <w:jc w:val="left"/>
        <w:textAlignment w:val="center"/>
      </w:pPr>
      <w:r>
        <w:t>B</w:t>
      </w:r>
      <w:r>
        <w:t>．植物体内的导管能运送水和无机盐，筛管能运送有机物，这些都属于输导组织。即使老树出现空心现象，只要输导组织（特别是木质部中的导管和韧皮部中的筛管）仍然完整且健康，营养物质的运输就能正常进行，</w:t>
      </w:r>
      <w:r>
        <w:t>B</w:t>
      </w:r>
      <w:r>
        <w:t>符合题意。</w:t>
      </w:r>
    </w:p>
    <w:p w:rsidR="00450F50" w:rsidRDefault="00C84096">
      <w:pPr>
        <w:spacing w:line="360" w:lineRule="auto"/>
        <w:jc w:val="left"/>
        <w:textAlignment w:val="center"/>
      </w:pPr>
      <w:r>
        <w:t>C</w:t>
      </w:r>
      <w:r>
        <w:t>．虽然分生组织具有强大的分裂能力，能够不断产生新细胞，但它并不直接参与营养物质的运输，</w:t>
      </w:r>
      <w:r>
        <w:t>C</w:t>
      </w:r>
      <w:r>
        <w:t>不符合题意。</w:t>
      </w:r>
    </w:p>
    <w:p w:rsidR="00450F50" w:rsidRDefault="00C84096">
      <w:pPr>
        <w:spacing w:line="360" w:lineRule="auto"/>
        <w:jc w:val="left"/>
        <w:textAlignment w:val="center"/>
      </w:pPr>
      <w:r>
        <w:t>D</w:t>
      </w:r>
      <w:r>
        <w:t>．机械组织主要负责在植物体内起支持、巩固和保护作用，与营养物质的运输无直接关联，</w:t>
      </w:r>
      <w:r>
        <w:t>D</w:t>
      </w:r>
      <w:r>
        <w:t>不符合题意。</w:t>
      </w:r>
    </w:p>
    <w:p w:rsidR="00450F50" w:rsidRDefault="00C84096">
      <w:pPr>
        <w:spacing w:line="360" w:lineRule="auto"/>
        <w:jc w:val="left"/>
        <w:textAlignment w:val="center"/>
      </w:pPr>
      <w:r>
        <w:t>故选</w:t>
      </w:r>
      <w:r>
        <w:t>B</w:t>
      </w:r>
      <w:r>
        <w:t>。</w:t>
      </w:r>
    </w:p>
    <w:p w:rsidR="00450F50" w:rsidRDefault="00C84096">
      <w:pPr>
        <w:spacing w:line="360" w:lineRule="auto"/>
        <w:jc w:val="left"/>
        <w:textAlignment w:val="center"/>
      </w:pPr>
      <w:r>
        <w:t>6</w:t>
      </w:r>
      <w:r>
        <w:t>．</w:t>
      </w:r>
      <w:r>
        <w:t>D</w:t>
      </w:r>
    </w:p>
    <w:p w:rsidR="00450F50" w:rsidRDefault="00C84096">
      <w:pPr>
        <w:spacing w:line="360" w:lineRule="auto"/>
        <w:jc w:val="left"/>
        <w:textAlignment w:val="center"/>
      </w:pPr>
      <w:r>
        <w:lastRenderedPageBreak/>
        <w:t>【分析】两性花：一朵花中同时有雄蕊和雌蕊的花。单性花：一朵花中只有雄蕊，或者只有雌蕊。</w:t>
      </w:r>
    </w:p>
    <w:p w:rsidR="00450F50" w:rsidRDefault="00C84096">
      <w:pPr>
        <w:spacing w:line="360" w:lineRule="auto"/>
        <w:jc w:val="left"/>
        <w:textAlignment w:val="center"/>
      </w:pPr>
      <w:r>
        <w:t>【详解】</w:t>
      </w:r>
      <w:r>
        <w:t>A</w:t>
      </w:r>
      <w:r>
        <w:t>．花瓣是花的组成部分之一，主要负责吸引传粉者如蜜蜂、蝴蝶等，以助于授粉。然而，花瓣与果实的形成没有直接关系。无论雄花还是雌花，花瓣的存在与否都不会影响它们是否能结果。因此，雄花不能结果的原因并不是因为没有花瓣，</w:t>
      </w:r>
      <w:r>
        <w:t>A</w:t>
      </w:r>
      <w:r>
        <w:t>不符合题意。</w:t>
      </w:r>
    </w:p>
    <w:p w:rsidR="00450F50" w:rsidRDefault="00C84096">
      <w:pPr>
        <w:spacing w:line="360" w:lineRule="auto"/>
        <w:jc w:val="left"/>
        <w:textAlignment w:val="center"/>
      </w:pPr>
      <w:r>
        <w:t>B</w:t>
      </w:r>
      <w:r>
        <w:t>．花丝是雄蕊的一部分，它支撑花药，使花药能够伸出花外，更容易接触到传粉者。花丝与花粉的产生和释放有关，但并不涉及果实的形成。所以，雄花不能结果的原因并不是因为没有花丝，</w:t>
      </w:r>
      <w:r>
        <w:t>B</w:t>
      </w:r>
      <w:r>
        <w:t>不符合题意。</w:t>
      </w:r>
    </w:p>
    <w:p w:rsidR="00450F50" w:rsidRDefault="00C84096">
      <w:pPr>
        <w:spacing w:line="360" w:lineRule="auto"/>
        <w:jc w:val="left"/>
        <w:textAlignment w:val="center"/>
      </w:pPr>
      <w:r>
        <w:t>C</w:t>
      </w:r>
      <w:r>
        <w:t>．花药是雄蕊的主要部分，它内部含有花粉粒。当花药成熟时，花粉粒会释放出来，为授粉做准备。然而，花药只是产生花粉的场所，与果实的形成没有直接关系。雄花不能结果并不是因为缺乏花粉（即花药），而是因为缺乏子房，</w:t>
      </w:r>
      <w:r>
        <w:t>C</w:t>
      </w:r>
      <w:r>
        <w:t>不符合题意。</w:t>
      </w:r>
    </w:p>
    <w:p w:rsidR="00450F50" w:rsidRDefault="00C84096">
      <w:pPr>
        <w:spacing w:line="360" w:lineRule="auto"/>
        <w:jc w:val="left"/>
        <w:textAlignment w:val="center"/>
      </w:pPr>
      <w:r>
        <w:t>D</w:t>
      </w:r>
      <w:r>
        <w:t>．子房是雌蕊的主要部分，包含胚珠，是植物发育成果实的部位。子房壁发育成果皮，而胚珠发育成种子。在授粉后，如果花粉成功到达子房中的胚珠并与之结合，就会形成种子，进而发育成果实。由于雄花没有子房，它无法完成这一过程，因此不能结果。所以，雄花不能结果的原因是因为没有子房，</w:t>
      </w:r>
      <w:r>
        <w:t>D</w:t>
      </w:r>
      <w:r>
        <w:t>符合题意。</w:t>
      </w:r>
    </w:p>
    <w:p w:rsidR="00450F50" w:rsidRDefault="00C84096">
      <w:pPr>
        <w:spacing w:line="360" w:lineRule="auto"/>
        <w:jc w:val="left"/>
        <w:textAlignment w:val="center"/>
      </w:pPr>
      <w:r>
        <w:t>故选</w:t>
      </w:r>
      <w:r>
        <w:t>D</w:t>
      </w:r>
      <w:r>
        <w:t>。</w:t>
      </w:r>
    </w:p>
    <w:p w:rsidR="00450F50" w:rsidRDefault="00C84096">
      <w:pPr>
        <w:spacing w:line="360" w:lineRule="auto"/>
        <w:jc w:val="left"/>
        <w:textAlignment w:val="center"/>
      </w:pPr>
      <w:r>
        <w:t>7</w:t>
      </w:r>
      <w:r>
        <w:t>．</w:t>
      </w:r>
      <w:r>
        <w:t>C</w:t>
      </w:r>
    </w:p>
    <w:p w:rsidR="00450F50" w:rsidRDefault="00C84096">
      <w:pPr>
        <w:spacing w:line="360" w:lineRule="auto"/>
        <w:jc w:val="left"/>
        <w:textAlignment w:val="center"/>
      </w:pPr>
      <w:r>
        <w:t>【分析】植物通过根吸收来的水大约只有</w:t>
      </w:r>
      <w:r>
        <w:t>1%</w:t>
      </w:r>
      <w:r>
        <w:t>被植物体利用，约</w:t>
      </w:r>
      <w:r>
        <w:t>99%</w:t>
      </w:r>
      <w:r>
        <w:t>都被植物通过蒸腾作用以水蒸气的形式散发到大气当中去。</w:t>
      </w:r>
    </w:p>
    <w:p w:rsidR="00450F50" w:rsidRDefault="00C84096">
      <w:pPr>
        <w:spacing w:line="360" w:lineRule="auto"/>
        <w:jc w:val="left"/>
        <w:textAlignment w:val="center"/>
      </w:pPr>
      <w:r>
        <w:t>【详解】</w:t>
      </w:r>
      <w:r>
        <w:t>A</w:t>
      </w:r>
      <w:r>
        <w:t>．分解作用通常指的是生物体内或外环境中有机物质被微生物分解的过程，如动植物残体在微生物的作用下被分解为无机物。这与植物通过叶片散失大量水分的过程无关，</w:t>
      </w:r>
      <w:r>
        <w:t>A</w:t>
      </w:r>
      <w:r>
        <w:t>不符合题意。</w:t>
      </w:r>
    </w:p>
    <w:p w:rsidR="00450F50" w:rsidRDefault="00C84096">
      <w:pPr>
        <w:spacing w:line="360" w:lineRule="auto"/>
        <w:jc w:val="left"/>
        <w:textAlignment w:val="center"/>
      </w:pPr>
      <w:r>
        <w:t>B</w:t>
      </w:r>
      <w:r>
        <w:t>．呼吸作用是生物体获取能量的过程，通过氧化有机物来释放能量，并产生二氧化碳和水。虽然呼吸作用确实涉及到水分的产生，但它并不是植物通过叶片散失大量水分的主要过程，</w:t>
      </w:r>
      <w:r>
        <w:t>B</w:t>
      </w:r>
      <w:r>
        <w:t>不符合题意。</w:t>
      </w:r>
    </w:p>
    <w:p w:rsidR="00450F50" w:rsidRDefault="00C84096">
      <w:pPr>
        <w:spacing w:line="360" w:lineRule="auto"/>
        <w:jc w:val="left"/>
        <w:textAlignment w:val="center"/>
      </w:pPr>
      <w:r>
        <w:t>C</w:t>
      </w:r>
      <w:r>
        <w:t>．蒸腾作用是指植物体内的水分通过叶片的气孔蒸发到大气中的过程。这是植物体内水分散失的主要方式，也是植物吸收和运输水分的主要动力。题目中描述的</w:t>
      </w:r>
      <w:r>
        <w:t>“</w:t>
      </w:r>
      <w:r>
        <w:t>一株玉米一生需要消耗超过</w:t>
      </w:r>
      <w:r>
        <w:t>200</w:t>
      </w:r>
      <w:r>
        <w:t>千克的水，绝大部分水通过叶片散失正是蒸腾作用的体现，</w:t>
      </w:r>
      <w:r>
        <w:t>C</w:t>
      </w:r>
      <w:r>
        <w:t>符合题意。</w:t>
      </w:r>
    </w:p>
    <w:p w:rsidR="00450F50" w:rsidRDefault="00C84096">
      <w:pPr>
        <w:spacing w:line="360" w:lineRule="auto"/>
        <w:jc w:val="left"/>
        <w:textAlignment w:val="center"/>
      </w:pPr>
      <w:r>
        <w:t>D</w:t>
      </w:r>
      <w:r>
        <w:t>．光合作用是植物利用光能将二氧化碳和水转化为有机物和氧气的过程。虽然光合作用涉</w:t>
      </w:r>
      <w:r>
        <w:lastRenderedPageBreak/>
        <w:t>及到水，但它是作为反应物被消耗的，而不是通过叶片散失的，</w:t>
      </w:r>
      <w:r>
        <w:t>D</w:t>
      </w:r>
      <w:r>
        <w:t>不符合题意。</w:t>
      </w:r>
    </w:p>
    <w:p w:rsidR="00450F50" w:rsidRDefault="00C84096">
      <w:pPr>
        <w:spacing w:line="360" w:lineRule="auto"/>
        <w:jc w:val="left"/>
        <w:textAlignment w:val="center"/>
      </w:pPr>
      <w:r>
        <w:t>故选</w:t>
      </w:r>
      <w:r>
        <w:t>C</w:t>
      </w:r>
      <w:r>
        <w:t>。</w:t>
      </w:r>
    </w:p>
    <w:p w:rsidR="00450F50" w:rsidRDefault="00C84096">
      <w:pPr>
        <w:spacing w:line="360" w:lineRule="auto"/>
        <w:jc w:val="left"/>
        <w:textAlignment w:val="center"/>
      </w:pPr>
      <w:r>
        <w:t>8</w:t>
      </w:r>
      <w:r>
        <w:t>．</w:t>
      </w:r>
      <w:r>
        <w:t>C</w:t>
      </w:r>
    </w:p>
    <w:p w:rsidR="00450F50" w:rsidRDefault="00C84096">
      <w:pPr>
        <w:spacing w:line="360" w:lineRule="auto"/>
        <w:jc w:val="left"/>
        <w:textAlignment w:val="center"/>
      </w:pPr>
      <w:r>
        <w:t>【分析】我们人类是大自然的一部分。我们在改造自然，利用自然的过程中，应敬畏自然，爱护自然，和谐发展，全面、协调和可持续的发展，共同繁荣。</w:t>
      </w:r>
    </w:p>
    <w:p w:rsidR="00450F50" w:rsidRDefault="00C84096">
      <w:pPr>
        <w:spacing w:line="360" w:lineRule="auto"/>
        <w:jc w:val="left"/>
        <w:textAlignment w:val="center"/>
      </w:pPr>
      <w:r>
        <w:t>【详解】</w:t>
      </w:r>
      <w:r>
        <w:t>A</w:t>
      </w:r>
      <w:r>
        <w:t>．垃圾分类回收是环保的重要措施之一。通过分类回收，我们可以将可回收物进行再利用，减少资源浪费，同时减少垃圾对环境的污染。因此，垃圾分类回收是有利于保护生态环境的，</w:t>
      </w:r>
      <w:r>
        <w:t>A</w:t>
      </w:r>
      <w:r>
        <w:t>不符合题意。</w:t>
      </w:r>
    </w:p>
    <w:p w:rsidR="00450F50" w:rsidRDefault="00C84096">
      <w:pPr>
        <w:spacing w:line="360" w:lineRule="auto"/>
        <w:jc w:val="left"/>
        <w:textAlignment w:val="center"/>
      </w:pPr>
      <w:r>
        <w:t>B</w:t>
      </w:r>
      <w:r>
        <w:t>．绿色出行通常指的是采用对环境影响较小的交通方式，如步行、骑自行车、乘坐公共交通等。这种出行方式可以减少汽车尾气排放，降低空气污染，有利于保护生态环境，</w:t>
      </w:r>
      <w:r>
        <w:t>B</w:t>
      </w:r>
      <w:r>
        <w:t>不符合题意。</w:t>
      </w:r>
    </w:p>
    <w:p w:rsidR="00450F50" w:rsidRDefault="00C84096">
      <w:pPr>
        <w:spacing w:line="360" w:lineRule="auto"/>
        <w:jc w:val="left"/>
        <w:textAlignment w:val="center"/>
      </w:pPr>
      <w:r>
        <w:t>C</w:t>
      </w:r>
      <w:r>
        <w:t>．一次性筷子通常是由木材或竹子制成的，其生产和使用过程都会对环境造成负面影响。首先，生产一次性筷子需要大量的木材或竹子，这可能导致森林资源的过度消耗。其次，一次性筷子在使用后往往被随意丢弃，增加了垃圾处理的压力，同时也可能对环境造成污染。因此，使用一次性筷子是不利于保护生态环境的，</w:t>
      </w:r>
      <w:r>
        <w:t>C</w:t>
      </w:r>
      <w:r>
        <w:t>符合题意。</w:t>
      </w:r>
    </w:p>
    <w:p w:rsidR="00450F50" w:rsidRDefault="00C84096">
      <w:pPr>
        <w:spacing w:line="360" w:lineRule="auto"/>
        <w:jc w:val="left"/>
        <w:textAlignment w:val="center"/>
      </w:pPr>
      <w:r>
        <w:t>D</w:t>
      </w:r>
      <w:r>
        <w:t>．水是生命之源，节约用水是保护生态环境的重要措施之一。通过节约用水，我们可以减少水资源的浪费，保护水资源，维护生态平衡，</w:t>
      </w:r>
      <w:r>
        <w:t>D</w:t>
      </w:r>
      <w:r>
        <w:t>不符合题意。</w:t>
      </w:r>
    </w:p>
    <w:p w:rsidR="00450F50" w:rsidRDefault="00C84096">
      <w:pPr>
        <w:spacing w:line="360" w:lineRule="auto"/>
        <w:jc w:val="left"/>
        <w:textAlignment w:val="center"/>
      </w:pPr>
      <w:r>
        <w:t>故选</w:t>
      </w:r>
      <w:r>
        <w:t>C</w:t>
      </w:r>
      <w:r>
        <w:t>。</w:t>
      </w:r>
    </w:p>
    <w:p w:rsidR="00450F50" w:rsidRDefault="00C84096">
      <w:pPr>
        <w:spacing w:line="360" w:lineRule="auto"/>
        <w:jc w:val="left"/>
        <w:textAlignment w:val="center"/>
      </w:pPr>
      <w:r>
        <w:t>9</w:t>
      </w:r>
      <w:r>
        <w:t>．</w:t>
      </w:r>
      <w:r>
        <w:t>B</w:t>
      </w:r>
    </w:p>
    <w:p w:rsidR="00450F50" w:rsidRDefault="00C84096">
      <w:pPr>
        <w:spacing w:line="360" w:lineRule="auto"/>
        <w:jc w:val="left"/>
        <w:textAlignment w:val="center"/>
      </w:pPr>
      <w:r>
        <w:t>【分析】食物中含蛋白质、糖类、脂肪、维生素、无机盐、水等六大类营养物质，它们各具有一定的作用，一旦缺乏会患相应的疾病。</w:t>
      </w:r>
    </w:p>
    <w:p w:rsidR="00450F50" w:rsidRDefault="00C84096">
      <w:pPr>
        <w:spacing w:line="360" w:lineRule="auto"/>
        <w:jc w:val="left"/>
        <w:textAlignment w:val="center"/>
      </w:pPr>
      <w:r>
        <w:t>【详解】</w:t>
      </w:r>
      <w:r>
        <w:t>A</w:t>
      </w:r>
      <w:r>
        <w:t>．夜盲症是由于缺乏维生素</w:t>
      </w:r>
      <w:r>
        <w:t>A</w:t>
      </w:r>
      <w:r>
        <w:t>引起的，维生素</w:t>
      </w:r>
      <w:r>
        <w:t>A</w:t>
      </w:r>
      <w:r>
        <w:t>主要来源于动物肝脏、鱼肝油、玉米、胡萝卜等，</w:t>
      </w:r>
      <w:r>
        <w:t>A</w:t>
      </w:r>
      <w:r>
        <w:t>不符合题意。</w:t>
      </w:r>
    </w:p>
    <w:p w:rsidR="00450F50" w:rsidRDefault="00C84096">
      <w:pPr>
        <w:spacing w:line="360" w:lineRule="auto"/>
        <w:jc w:val="left"/>
        <w:textAlignment w:val="center"/>
      </w:pPr>
      <w:r>
        <w:t>B</w:t>
      </w:r>
      <w:r>
        <w:t>．坏血病是由于缺乏维生素</w:t>
      </w:r>
      <w:r>
        <w:t>C</w:t>
      </w:r>
      <w:r>
        <w:t>引起的，维生素</w:t>
      </w:r>
      <w:r>
        <w:t>C</w:t>
      </w:r>
      <w:r>
        <w:t>主要来源于新鲜蔬菜、水果，柑橘中富含维生素</w:t>
      </w:r>
      <w:r>
        <w:t>C</w:t>
      </w:r>
      <w:r>
        <w:t>，</w:t>
      </w:r>
      <w:r>
        <w:t>B</w:t>
      </w:r>
      <w:r>
        <w:t>符合题意。</w:t>
      </w:r>
    </w:p>
    <w:p w:rsidR="00450F50" w:rsidRDefault="00C84096">
      <w:pPr>
        <w:spacing w:line="360" w:lineRule="auto"/>
        <w:jc w:val="left"/>
        <w:textAlignment w:val="center"/>
      </w:pPr>
      <w:r>
        <w:t>C</w:t>
      </w:r>
      <w:r>
        <w:t>．地方性甲状腺肿是由于缺碘引起的，海带、紫菜等海产品中含碘丰富，多吃能预防地方性甲状腺肿，</w:t>
      </w:r>
      <w:r>
        <w:t>C</w:t>
      </w:r>
      <w:r>
        <w:t>不符合题意。</w:t>
      </w:r>
    </w:p>
    <w:p w:rsidR="00450F50" w:rsidRDefault="00C84096">
      <w:pPr>
        <w:spacing w:line="360" w:lineRule="auto"/>
        <w:jc w:val="left"/>
        <w:textAlignment w:val="center"/>
      </w:pPr>
      <w:r>
        <w:t>D</w:t>
      </w:r>
      <w:r>
        <w:t>．佝偻病是由于缺钙或维生素</w:t>
      </w:r>
      <w:r>
        <w:t>D</w:t>
      </w:r>
      <w:r>
        <w:t>引起的，牛奶、虾皮、豆类中含有较多的钙，</w:t>
      </w:r>
      <w:r>
        <w:t>D</w:t>
      </w:r>
      <w:r>
        <w:t>不符合题意。</w:t>
      </w:r>
    </w:p>
    <w:p w:rsidR="00450F50" w:rsidRDefault="00C84096">
      <w:pPr>
        <w:spacing w:line="360" w:lineRule="auto"/>
        <w:jc w:val="left"/>
        <w:textAlignment w:val="center"/>
      </w:pPr>
      <w:r>
        <w:t>故选</w:t>
      </w:r>
      <w:r>
        <w:t>B</w:t>
      </w:r>
      <w:r>
        <w:t>。</w:t>
      </w:r>
    </w:p>
    <w:p w:rsidR="00450F50" w:rsidRDefault="00C84096">
      <w:pPr>
        <w:spacing w:line="360" w:lineRule="auto"/>
        <w:jc w:val="left"/>
        <w:textAlignment w:val="center"/>
      </w:pPr>
      <w:r>
        <w:lastRenderedPageBreak/>
        <w:t>10</w:t>
      </w:r>
      <w:r>
        <w:t>．</w:t>
      </w:r>
      <w:r>
        <w:t>C</w:t>
      </w:r>
    </w:p>
    <w:p w:rsidR="00450F50" w:rsidRDefault="00C84096">
      <w:pPr>
        <w:spacing w:line="360" w:lineRule="auto"/>
        <w:jc w:val="left"/>
        <w:textAlignment w:val="center"/>
      </w:pPr>
      <w:r>
        <w:t>【分析】鼻腔中生有鼻毛可以阻止灰尘和病菌的入侵，对吸入的气体有清洁作用；鼻腔内表面的黏膜能分泌黏液对吸入的空气具有湿润；鼻腔中黏膜有毛细血管可以起到温暖气体的作用。</w:t>
      </w:r>
    </w:p>
    <w:p w:rsidR="00450F50" w:rsidRDefault="00C84096">
      <w:pPr>
        <w:spacing w:line="360" w:lineRule="auto"/>
        <w:jc w:val="left"/>
        <w:textAlignment w:val="center"/>
      </w:pPr>
      <w:r>
        <w:t>【详解】</w:t>
      </w:r>
      <w:r>
        <w:t>A</w:t>
      </w:r>
      <w:r>
        <w:t>．鼻腔内的黏膜和血管可以加热吸入的冷空气，但题目中提到的</w:t>
      </w:r>
      <w:r>
        <w:t>“</w:t>
      </w:r>
      <w:r>
        <w:t>鼻毛和黏液阻挡或黏住空气中的灰尘</w:t>
      </w:r>
      <w:r>
        <w:t>”</w:t>
      </w:r>
      <w:r>
        <w:t>与温暖空气的功能不直接相关，</w:t>
      </w:r>
      <w:r>
        <w:t>A</w:t>
      </w:r>
      <w:r>
        <w:t>不符合题意。</w:t>
      </w:r>
    </w:p>
    <w:p w:rsidR="00450F50" w:rsidRDefault="00C84096">
      <w:pPr>
        <w:spacing w:line="360" w:lineRule="auto"/>
        <w:jc w:val="left"/>
        <w:textAlignment w:val="center"/>
      </w:pPr>
      <w:r>
        <w:t>B</w:t>
      </w:r>
      <w:r>
        <w:t>．鼻腔内的黏膜确实可以分泌黏液，这些黏液有助于湿润吸入的空气，但同样，这与鼻毛和黏液阻挡灰尘的功能不直接相关，</w:t>
      </w:r>
      <w:r>
        <w:t>B</w:t>
      </w:r>
      <w:r>
        <w:t>不符合题意。</w:t>
      </w:r>
    </w:p>
    <w:p w:rsidR="00450F50" w:rsidRDefault="00C84096">
      <w:pPr>
        <w:spacing w:line="360" w:lineRule="auto"/>
        <w:jc w:val="left"/>
        <w:textAlignment w:val="center"/>
      </w:pPr>
      <w:r>
        <w:t>C</w:t>
      </w:r>
      <w:r>
        <w:t>．鼻毛和黏液的主要功能之一就是阻挡和黏附空气中的灰尘和微生物，从而防止它们进入肺部。这是鼻腔作为呼吸道的第一道防线的重要功能，</w:t>
      </w:r>
      <w:r>
        <w:t>C</w:t>
      </w:r>
      <w:r>
        <w:t>符合题意。</w:t>
      </w:r>
    </w:p>
    <w:p w:rsidR="00450F50" w:rsidRDefault="00C84096">
      <w:pPr>
        <w:spacing w:line="360" w:lineRule="auto"/>
        <w:jc w:val="left"/>
        <w:textAlignment w:val="center"/>
      </w:pPr>
      <w:r>
        <w:t>D</w:t>
      </w:r>
      <w:r>
        <w:t>．虽然鼻腔的结构确实有助于顺畅通气，但鼻毛和黏液阻挡灰尘的功能与顺畅通气不直接相关，</w:t>
      </w:r>
      <w:r>
        <w:t>D</w:t>
      </w:r>
      <w:r>
        <w:t>不符合题意。</w:t>
      </w:r>
    </w:p>
    <w:p w:rsidR="00450F50" w:rsidRDefault="00C84096">
      <w:pPr>
        <w:spacing w:line="360" w:lineRule="auto"/>
        <w:jc w:val="left"/>
        <w:textAlignment w:val="center"/>
      </w:pPr>
      <w:r>
        <w:t>故选</w:t>
      </w:r>
      <w:r>
        <w:t>C</w:t>
      </w:r>
      <w:r>
        <w:t>。</w:t>
      </w:r>
    </w:p>
    <w:p w:rsidR="00450F50" w:rsidRDefault="00C84096">
      <w:pPr>
        <w:spacing w:line="360" w:lineRule="auto"/>
        <w:jc w:val="left"/>
        <w:textAlignment w:val="center"/>
      </w:pPr>
      <w:r>
        <w:t>11</w:t>
      </w:r>
      <w:r>
        <w:t>．</w:t>
      </w:r>
      <w:r>
        <w:t>C</w:t>
      </w:r>
    </w:p>
    <w:p w:rsidR="00450F50" w:rsidRDefault="00C84096">
      <w:pPr>
        <w:spacing w:line="360" w:lineRule="auto"/>
        <w:jc w:val="left"/>
        <w:textAlignment w:val="center"/>
      </w:pPr>
      <w:r>
        <w:t>【分析】该肾单位模型各结构模拟的分别是：</w:t>
      </w:r>
      <w:r>
        <w:t>①</w:t>
      </w:r>
      <w:r>
        <w:t>肾小球、</w:t>
      </w:r>
      <w:r>
        <w:t>②</w:t>
      </w:r>
      <w:r>
        <w:t>肾小囊、</w:t>
      </w:r>
      <w:r>
        <w:t>③</w:t>
      </w:r>
      <w:r>
        <w:t>肾小管、</w:t>
      </w:r>
      <w:r>
        <w:t>④</w:t>
      </w:r>
      <w:r>
        <w:t>肾小管外的毛细血管。</w:t>
      </w:r>
    </w:p>
    <w:p w:rsidR="00450F50" w:rsidRDefault="00C84096">
      <w:pPr>
        <w:spacing w:line="360" w:lineRule="auto"/>
        <w:jc w:val="left"/>
        <w:textAlignment w:val="center"/>
      </w:pPr>
      <w:r>
        <w:t>【详解】</w:t>
      </w:r>
      <w:r>
        <w:t>A</w:t>
      </w:r>
      <w:r>
        <w:t>．</w:t>
      </w:r>
      <w:r>
        <w:t xml:space="preserve">① </w:t>
      </w:r>
      <w:r>
        <w:t>肾小球是肾单位中的一个重要组成部分，由入球小动脉分出的毛细血管弯曲盘旋而成，主要负责过滤血液，形成原尿。在模型中，通常会用一种方式（如一个小球或者一团密集的管状结构）来模拟肾小球，</w:t>
      </w:r>
      <w:r>
        <w:t>A</w:t>
      </w:r>
      <w:r>
        <w:t>不符合题意。</w:t>
      </w:r>
    </w:p>
    <w:p w:rsidR="00450F50" w:rsidRDefault="00C84096">
      <w:pPr>
        <w:spacing w:line="360" w:lineRule="auto"/>
        <w:jc w:val="left"/>
        <w:textAlignment w:val="center"/>
      </w:pPr>
      <w:r>
        <w:t>B</w:t>
      </w:r>
      <w:r>
        <w:t>．</w:t>
      </w:r>
      <w:r>
        <w:t xml:space="preserve">② </w:t>
      </w:r>
      <w:r>
        <w:t>肾小囊是一个双层壁的囊，它包裹着肾小球，并且其囊腔与肾小管相通。肾小囊的主要功能是接收从肾小球过滤出来的原尿。在模型中，肾小囊通常会被模拟为一个与肾小球相连的囊状结构，</w:t>
      </w:r>
      <w:r>
        <w:t>B</w:t>
      </w:r>
      <w:r>
        <w:t>不符合题意。</w:t>
      </w:r>
    </w:p>
    <w:p w:rsidR="00450F50" w:rsidRDefault="00C84096">
      <w:pPr>
        <w:spacing w:line="360" w:lineRule="auto"/>
        <w:jc w:val="left"/>
        <w:textAlignment w:val="center"/>
      </w:pPr>
      <w:r>
        <w:t>C</w:t>
      </w:r>
      <w:r>
        <w:t>．</w:t>
      </w:r>
      <w:r>
        <w:t xml:space="preserve">③ </w:t>
      </w:r>
      <w:r>
        <w:t>肾小管是肾单位中的另一个关键部分，负责重吸收原尿中的有用物质，如葡萄糖、氨基酸等，同时分泌一些物质到原尿中，最终将剩余的液体和废物形成尿液排出体外。在模型中，肾小管通常会被模拟为一根或多根与肾小囊相连的管状结构，</w:t>
      </w:r>
      <w:r>
        <w:t>C</w:t>
      </w:r>
      <w:r>
        <w:t>符合题意。</w:t>
      </w:r>
    </w:p>
    <w:p w:rsidR="00450F50" w:rsidRDefault="00C84096">
      <w:pPr>
        <w:spacing w:line="360" w:lineRule="auto"/>
        <w:jc w:val="left"/>
        <w:textAlignment w:val="center"/>
      </w:pPr>
      <w:r>
        <w:t>D</w:t>
      </w:r>
      <w:r>
        <w:t>．</w:t>
      </w:r>
      <w:r>
        <w:t>④</w:t>
      </w:r>
      <w:r>
        <w:t>肾小管外的毛细血管主要与肾小管进行物质交换，</w:t>
      </w:r>
      <w:r>
        <w:t>D</w:t>
      </w:r>
      <w:r>
        <w:t>不符合题意。</w:t>
      </w:r>
    </w:p>
    <w:p w:rsidR="00450F50" w:rsidRDefault="00C84096">
      <w:pPr>
        <w:spacing w:line="360" w:lineRule="auto"/>
        <w:jc w:val="left"/>
        <w:textAlignment w:val="center"/>
      </w:pPr>
      <w:r>
        <w:t>故选</w:t>
      </w:r>
      <w:r>
        <w:t>C</w:t>
      </w:r>
      <w:r>
        <w:t>。</w:t>
      </w:r>
    </w:p>
    <w:p w:rsidR="00450F50" w:rsidRDefault="00C84096">
      <w:pPr>
        <w:spacing w:line="360" w:lineRule="auto"/>
        <w:jc w:val="left"/>
        <w:textAlignment w:val="center"/>
      </w:pPr>
      <w:r>
        <w:t>12</w:t>
      </w:r>
      <w:r>
        <w:t>．</w:t>
      </w:r>
      <w:r>
        <w:t>B</w:t>
      </w:r>
    </w:p>
    <w:p w:rsidR="00450F50" w:rsidRDefault="00C84096">
      <w:pPr>
        <w:spacing w:line="360" w:lineRule="auto"/>
        <w:jc w:val="left"/>
        <w:textAlignment w:val="center"/>
      </w:pPr>
      <w:r>
        <w:t>【分析】激素是由内分泌腺的腺细胞所分泌的、对人体有特殊作用的化学物质。它在血液中</w:t>
      </w:r>
      <w:r>
        <w:lastRenderedPageBreak/>
        <w:t>含量极少，但是对人体的新陈代谢、生长发育和生殖等生理活动，却起着重要的调节作用。</w:t>
      </w:r>
    </w:p>
    <w:p w:rsidR="00450F50" w:rsidRDefault="00C84096">
      <w:pPr>
        <w:spacing w:line="360" w:lineRule="auto"/>
        <w:jc w:val="left"/>
        <w:textAlignment w:val="center"/>
      </w:pPr>
      <w:r>
        <w:t>【详解】</w:t>
      </w:r>
      <w:r>
        <w:t>A</w:t>
      </w:r>
      <w:r>
        <w:t>．血糖的调节主要由胰岛素和胰高血糖素来完成，</w:t>
      </w:r>
      <w:r>
        <w:t>A</w:t>
      </w:r>
      <w:r>
        <w:t>不符合题意。</w:t>
      </w:r>
    </w:p>
    <w:p w:rsidR="00450F50" w:rsidRDefault="00C84096">
      <w:pPr>
        <w:spacing w:line="360" w:lineRule="auto"/>
        <w:jc w:val="left"/>
        <w:textAlignment w:val="center"/>
      </w:pPr>
      <w:r>
        <w:t>B</w:t>
      </w:r>
      <w:r>
        <w:t>．生长激素的主要作用之一是显著促进生长发育，这包括身高发育、智力发育、运动功能发育、语言发育，以及心血管系统、消化系统、呼吸系统的发育等。生长激素通过刺激骨骼生长板和肌肉组织的生长，帮助青少年实现身高的增长和体质的增强，</w:t>
      </w:r>
      <w:r>
        <w:t>B</w:t>
      </w:r>
      <w:r>
        <w:t>符合题意。</w:t>
      </w:r>
    </w:p>
    <w:p w:rsidR="00450F50" w:rsidRDefault="00C84096">
      <w:pPr>
        <w:spacing w:line="360" w:lineRule="auto"/>
        <w:jc w:val="left"/>
        <w:textAlignment w:val="center"/>
      </w:pPr>
      <w:r>
        <w:t>C</w:t>
      </w:r>
      <w:r>
        <w:t>．生长激素在青春期性发育中起到一定作用，但它并不直接维持第二性征。第二性征的维持主要是由性激素（如雌激素、雄激素）来负责的。生长激素可能通过促进性激素的分泌和释放来间接影响第二性征的发展，</w:t>
      </w:r>
      <w:r>
        <w:t>C</w:t>
      </w:r>
      <w:r>
        <w:t>不符合题意。</w:t>
      </w:r>
    </w:p>
    <w:p w:rsidR="00450F50" w:rsidRDefault="00C84096">
      <w:pPr>
        <w:spacing w:line="360" w:lineRule="auto"/>
        <w:jc w:val="left"/>
        <w:textAlignment w:val="center"/>
      </w:pPr>
      <w:r>
        <w:t>D</w:t>
      </w:r>
      <w:r>
        <w:t>．生长激素并不直接提高神经系统的兴奋性。神经系统的兴奋性主要由神经元和神经递质来调节，与生长激素的功能无直接关系，</w:t>
      </w:r>
      <w:r>
        <w:t>D</w:t>
      </w:r>
      <w:r>
        <w:t>不符合题意。</w:t>
      </w:r>
    </w:p>
    <w:p w:rsidR="00450F50" w:rsidRDefault="00C84096">
      <w:pPr>
        <w:spacing w:line="360" w:lineRule="auto"/>
        <w:jc w:val="left"/>
        <w:textAlignment w:val="center"/>
      </w:pPr>
      <w:r>
        <w:t>故选</w:t>
      </w:r>
      <w:r>
        <w:t>B</w:t>
      </w:r>
      <w:r>
        <w:t>。</w:t>
      </w:r>
    </w:p>
    <w:p w:rsidR="00450F50" w:rsidRDefault="00C84096">
      <w:pPr>
        <w:spacing w:line="360" w:lineRule="auto"/>
        <w:jc w:val="left"/>
        <w:textAlignment w:val="center"/>
      </w:pPr>
      <w:r>
        <w:t>13</w:t>
      </w:r>
      <w:r>
        <w:t>．</w:t>
      </w:r>
      <w:r>
        <w:t>D</w:t>
      </w:r>
    </w:p>
    <w:p w:rsidR="00450F50" w:rsidRDefault="00C84096">
      <w:pPr>
        <w:spacing w:line="360" w:lineRule="auto"/>
        <w:jc w:val="left"/>
        <w:textAlignment w:val="center"/>
      </w:pPr>
      <w:r>
        <w:t>【分析】（</w:t>
      </w:r>
      <w:r>
        <w:t>1</w:t>
      </w:r>
      <w:r>
        <w:t>）视力保护是指通过合理用眼和保健措施，预防视力下降和眼疾的发生。</w:t>
      </w:r>
      <w:r>
        <w:t xml:space="preserve"> </w:t>
      </w:r>
    </w:p>
    <w:p w:rsidR="00450F50" w:rsidRDefault="00C84096">
      <w:pPr>
        <w:spacing w:line="360" w:lineRule="auto"/>
        <w:jc w:val="left"/>
        <w:textAlignment w:val="center"/>
      </w:pPr>
      <w:r>
        <w:t>（</w:t>
      </w:r>
      <w:r>
        <w:t>2</w:t>
      </w:r>
      <w:r>
        <w:t>）用眼习惯是指人们在阅读、写作、使用电子设备等日常活动中的用眼方式。</w:t>
      </w:r>
      <w:r>
        <w:t xml:space="preserve"> </w:t>
      </w:r>
    </w:p>
    <w:p w:rsidR="00450F50" w:rsidRDefault="00C84096">
      <w:pPr>
        <w:spacing w:line="360" w:lineRule="auto"/>
        <w:jc w:val="left"/>
        <w:textAlignment w:val="center"/>
      </w:pPr>
      <w:r>
        <w:t>（</w:t>
      </w:r>
      <w:r>
        <w:t>3</w:t>
      </w:r>
      <w:r>
        <w:t>）正确的读写姿势是指在阅读或写作时保持身体直立，书本或纸张与眼睛保持适当距离的姿势。</w:t>
      </w:r>
    </w:p>
    <w:p w:rsidR="00450F50" w:rsidRDefault="00C84096">
      <w:pPr>
        <w:spacing w:line="360" w:lineRule="auto"/>
        <w:jc w:val="left"/>
        <w:textAlignment w:val="center"/>
      </w:pPr>
      <w:r>
        <w:t>【详解】</w:t>
      </w:r>
      <w:r>
        <w:t>A</w:t>
      </w:r>
      <w:r>
        <w:t>．躺卧看书这种姿势容易使得眼睛与书本的距离不固定，且对眼睛的调节能力造成额外的负担，不利于视力保护，</w:t>
      </w:r>
      <w:r>
        <w:t>A</w:t>
      </w:r>
      <w:r>
        <w:t>错误。</w:t>
      </w:r>
      <w:r>
        <w:t xml:space="preserve"> </w:t>
      </w:r>
    </w:p>
    <w:p w:rsidR="00450F50" w:rsidRDefault="00C84096">
      <w:pPr>
        <w:spacing w:line="360" w:lineRule="auto"/>
        <w:jc w:val="left"/>
        <w:textAlignment w:val="center"/>
      </w:pPr>
      <w:r>
        <w:t>B</w:t>
      </w:r>
      <w:r>
        <w:t>．长时间盯着电子屏幕，尤其是没有适当休息的情况下，会导致眼睛疲劳，甚至近视，</w:t>
      </w:r>
      <w:r>
        <w:t>B</w:t>
      </w:r>
      <w:r>
        <w:t>错误。</w:t>
      </w:r>
      <w:r>
        <w:t xml:space="preserve"> </w:t>
      </w:r>
    </w:p>
    <w:p w:rsidR="00450F50" w:rsidRDefault="00C84096">
      <w:pPr>
        <w:spacing w:line="360" w:lineRule="auto"/>
        <w:jc w:val="left"/>
        <w:textAlignment w:val="center"/>
      </w:pPr>
      <w:r>
        <w:t>C</w:t>
      </w:r>
      <w:r>
        <w:t>．在行走时看书，眼睛需要不断调节焦距来适应移动的书本，这样容易使眼睛疲劳，</w:t>
      </w:r>
      <w:r>
        <w:t>C</w:t>
      </w:r>
      <w:r>
        <w:t>错误。</w:t>
      </w:r>
      <w:r>
        <w:t xml:space="preserve"> </w:t>
      </w:r>
    </w:p>
    <w:p w:rsidR="00450F50" w:rsidRDefault="00C84096">
      <w:pPr>
        <w:spacing w:line="360" w:lineRule="auto"/>
        <w:jc w:val="left"/>
        <w:textAlignment w:val="center"/>
      </w:pPr>
      <w:r>
        <w:t>D</w:t>
      </w:r>
      <w:r>
        <w:t>．保持正确的读写姿势是保护视力的有效措施之一。正确的读写姿势能够确保眼睛与书本或屏幕保持适当的距离，减少眼睛的疲劳，</w:t>
      </w:r>
      <w:r>
        <w:t>D</w:t>
      </w:r>
      <w:r>
        <w:t>正确。</w:t>
      </w:r>
    </w:p>
    <w:p w:rsidR="00450F50" w:rsidRDefault="00C84096">
      <w:pPr>
        <w:spacing w:line="360" w:lineRule="auto"/>
        <w:jc w:val="left"/>
        <w:textAlignment w:val="center"/>
      </w:pPr>
      <w:r>
        <w:t xml:space="preserve"> </w:t>
      </w:r>
      <w:r>
        <w:t>故选</w:t>
      </w:r>
      <w:r>
        <w:t>D</w:t>
      </w:r>
      <w:r>
        <w:t>。</w:t>
      </w:r>
    </w:p>
    <w:p w:rsidR="00450F50" w:rsidRDefault="00C84096">
      <w:pPr>
        <w:spacing w:line="360" w:lineRule="auto"/>
        <w:jc w:val="left"/>
        <w:textAlignment w:val="center"/>
      </w:pPr>
      <w:r>
        <w:t>14</w:t>
      </w:r>
      <w:r>
        <w:t>．</w:t>
      </w:r>
      <w:r>
        <w:t>D</w:t>
      </w:r>
    </w:p>
    <w:p w:rsidR="00450F50" w:rsidRDefault="00C84096">
      <w:pPr>
        <w:spacing w:line="360" w:lineRule="auto"/>
        <w:jc w:val="left"/>
        <w:textAlignment w:val="center"/>
      </w:pPr>
      <w:r>
        <w:t>【分析】骨与骨之间通过关节等方式相连形成骨骼，附在骨骼上的肌肉称为骨骼肌。关节一般由关节面、关节囊和关节腔三部分构成。韧带位于关节周围，在骨骼肌肉中间较粗的部分是肌腹，两端较细的呈乳白色的部分是肌腱，肌腱可绕过关节连在不同的骨上。</w:t>
      </w:r>
    </w:p>
    <w:p w:rsidR="00450F50" w:rsidRDefault="00C84096">
      <w:pPr>
        <w:spacing w:line="360" w:lineRule="auto"/>
        <w:jc w:val="left"/>
        <w:textAlignment w:val="center"/>
      </w:pPr>
      <w:r>
        <w:t>【详解】</w:t>
      </w:r>
      <w:r>
        <w:t>A</w:t>
      </w:r>
      <w:r>
        <w:t>．踝关节扭伤时，医生通常会首先关注是否有骨折或骨性结构的不对位。</w:t>
      </w:r>
      <w:r>
        <w:t>X</w:t>
      </w:r>
      <w:r>
        <w:t>光片</w:t>
      </w:r>
      <w:r>
        <w:lastRenderedPageBreak/>
        <w:t>是常用的检查手段，可以清晰地显示骨性结构，帮助医生判断是否有骨折、小撕脱骨折等问题，</w:t>
      </w:r>
      <w:r>
        <w:t>A</w:t>
      </w:r>
      <w:r>
        <w:t>不符合题意。</w:t>
      </w:r>
    </w:p>
    <w:p w:rsidR="00450F50" w:rsidRDefault="00C84096">
      <w:pPr>
        <w:spacing w:line="360" w:lineRule="auto"/>
        <w:jc w:val="left"/>
        <w:textAlignment w:val="center"/>
      </w:pPr>
      <w:r>
        <w:t>B</w:t>
      </w:r>
      <w:r>
        <w:t>．踝关节扭伤直接涉及关节的损伤，因此医生会对关节进行详细检查。除了观察关节的肿胀、压痛等外部表现外，还可能会通过</w:t>
      </w:r>
      <w:r>
        <w:t>X</w:t>
      </w:r>
      <w:r>
        <w:t>光片、</w:t>
      </w:r>
      <w:r>
        <w:t>B</w:t>
      </w:r>
      <w:r>
        <w:t>超或核磁共振等手段来评估关节内部的损伤情况，如关节囊撕裂、关节软骨损伤等，</w:t>
      </w:r>
      <w:r>
        <w:t>B</w:t>
      </w:r>
      <w:r>
        <w:t>不符合题意。</w:t>
      </w:r>
    </w:p>
    <w:p w:rsidR="00450F50" w:rsidRDefault="00C84096">
      <w:pPr>
        <w:spacing w:line="360" w:lineRule="auto"/>
        <w:jc w:val="left"/>
        <w:textAlignment w:val="center"/>
      </w:pPr>
      <w:r>
        <w:t>C</w:t>
      </w:r>
      <w:r>
        <w:t>．虽然踝关节扭伤主要影响的是关节和韧带，但周围的肌肉也可能受到牵连或受伤。医生在检查时会评估肌肉的状态，判断是否有肌肉拉伤、撕裂等情况，</w:t>
      </w:r>
      <w:r>
        <w:t>C</w:t>
      </w:r>
      <w:r>
        <w:t>不符合题意。</w:t>
      </w:r>
    </w:p>
    <w:p w:rsidR="00450F50" w:rsidRDefault="00C84096">
      <w:pPr>
        <w:spacing w:line="360" w:lineRule="auto"/>
        <w:jc w:val="left"/>
        <w:textAlignment w:val="center"/>
      </w:pPr>
      <w:r>
        <w:t>D</w:t>
      </w:r>
      <w:r>
        <w:t>．血型检查在踝关节扭伤的诊断中通常不是必要的。除非有特殊情况，如需要手术且患者未知自己的血型，或者怀疑有失血过多的情况需要输血，否则血型检查不是踝关节扭伤常规检查的一部分，</w:t>
      </w:r>
      <w:r>
        <w:t>D</w:t>
      </w:r>
      <w:r>
        <w:t>符合题意。</w:t>
      </w:r>
    </w:p>
    <w:p w:rsidR="00450F50" w:rsidRDefault="00C84096">
      <w:pPr>
        <w:spacing w:line="360" w:lineRule="auto"/>
        <w:jc w:val="left"/>
        <w:textAlignment w:val="center"/>
      </w:pPr>
      <w:r>
        <w:t>故选</w:t>
      </w:r>
      <w:r>
        <w:t>D</w:t>
      </w:r>
      <w:r>
        <w:t>。</w:t>
      </w:r>
    </w:p>
    <w:p w:rsidR="00450F50" w:rsidRDefault="00C84096">
      <w:pPr>
        <w:spacing w:line="360" w:lineRule="auto"/>
        <w:jc w:val="left"/>
        <w:textAlignment w:val="center"/>
      </w:pPr>
      <w:r>
        <w:t>15</w:t>
      </w:r>
      <w:r>
        <w:t>．</w:t>
      </w:r>
      <w:r>
        <w:t>A</w:t>
      </w:r>
    </w:p>
    <w:p w:rsidR="00450F50" w:rsidRDefault="00C84096">
      <w:pPr>
        <w:spacing w:line="360" w:lineRule="auto"/>
        <w:jc w:val="left"/>
        <w:textAlignment w:val="center"/>
      </w:pPr>
      <w:r>
        <w:t>【分析】动物的行为多种多样，有觅食、攻击、防御、繁殖、迁徙等。防御行为是指动物为了保护自己，防御敌害的各种行为，如逃跑、装死、释放臭气、保护色、警戒色、机体防御等。</w:t>
      </w:r>
    </w:p>
    <w:p w:rsidR="00450F50" w:rsidRDefault="00C84096">
      <w:pPr>
        <w:spacing w:line="360" w:lineRule="auto"/>
        <w:jc w:val="left"/>
        <w:textAlignment w:val="center"/>
      </w:pPr>
      <w:r>
        <w:t>【详解】</w:t>
      </w:r>
      <w:r>
        <w:t>A</w:t>
      </w:r>
      <w:r>
        <w:t>．防御行为是动物为了保护自己，避免被捕食或受到其他威胁而采取的行为。章鱼利用空的海螺壳作为</w:t>
      </w:r>
      <w:r>
        <w:t>“</w:t>
      </w:r>
      <w:r>
        <w:t>铠甲</w:t>
      </w:r>
      <w:r>
        <w:t>”</w:t>
      </w:r>
      <w:r>
        <w:t>是为了保护自己的身体，防止被捕食者发现或攻击；这个行为明确地指向了自我保护的目的，符合防御行为的定义，</w:t>
      </w:r>
      <w:r>
        <w:t>A</w:t>
      </w:r>
      <w:r>
        <w:t>符合题意。</w:t>
      </w:r>
    </w:p>
    <w:p w:rsidR="00450F50" w:rsidRDefault="00C84096">
      <w:pPr>
        <w:spacing w:line="360" w:lineRule="auto"/>
        <w:jc w:val="left"/>
        <w:textAlignment w:val="center"/>
      </w:pPr>
      <w:r>
        <w:t>B</w:t>
      </w:r>
      <w:r>
        <w:t>．繁殖行为涉及与动物繁殖后代有关的活动，如求偶、交配、筑巢、产卵等；章鱼利用海螺壳的行为与繁殖活动无关，它们不会通过海螺壳来进行繁殖或求偶，</w:t>
      </w:r>
      <w:r>
        <w:t>B</w:t>
      </w:r>
      <w:r>
        <w:t>不符合题意。</w:t>
      </w:r>
    </w:p>
    <w:p w:rsidR="00450F50" w:rsidRDefault="00C84096">
      <w:pPr>
        <w:spacing w:line="360" w:lineRule="auto"/>
        <w:jc w:val="left"/>
        <w:textAlignment w:val="center"/>
      </w:pPr>
      <w:r>
        <w:t>C</w:t>
      </w:r>
      <w:r>
        <w:t>．迁徙行为是动物周期性地从一个地方移动到另一个地方的行为，通常是为了寻找食物、繁殖或避免不良气候；章鱼使用海螺壳并不涉及任何空间上的移动或迁徙行为，</w:t>
      </w:r>
      <w:r>
        <w:t>C</w:t>
      </w:r>
      <w:r>
        <w:t>不符合题意。</w:t>
      </w:r>
    </w:p>
    <w:p w:rsidR="00450F50" w:rsidRDefault="00C84096">
      <w:pPr>
        <w:spacing w:line="360" w:lineRule="auto"/>
        <w:jc w:val="left"/>
        <w:textAlignment w:val="center"/>
      </w:pPr>
      <w:r>
        <w:t>D</w:t>
      </w:r>
      <w:r>
        <w:t>．社会行为是群居动物中不同成员之间分工合作、共同维持群体生活的行为；虽然章鱼有时会聚集，但它们并不形成复杂的社会结构或明确的分工；此外，使用海螺壳作为保护的行为并不是一种社会性的行为，而是个体自我保护的方式，</w:t>
      </w:r>
      <w:r>
        <w:t>D</w:t>
      </w:r>
      <w:r>
        <w:t>不符合题意。</w:t>
      </w:r>
    </w:p>
    <w:p w:rsidR="00450F50" w:rsidRDefault="00C84096">
      <w:pPr>
        <w:spacing w:line="360" w:lineRule="auto"/>
        <w:jc w:val="left"/>
        <w:textAlignment w:val="center"/>
      </w:pPr>
      <w:r>
        <w:t>故选</w:t>
      </w:r>
      <w:r>
        <w:t>A</w:t>
      </w:r>
      <w:r>
        <w:t>。</w:t>
      </w:r>
    </w:p>
    <w:p w:rsidR="00450F50" w:rsidRDefault="00C84096">
      <w:pPr>
        <w:spacing w:line="360" w:lineRule="auto"/>
        <w:jc w:val="left"/>
        <w:textAlignment w:val="center"/>
      </w:pPr>
      <w:r>
        <w:t>16</w:t>
      </w:r>
      <w:r>
        <w:t>．</w:t>
      </w:r>
      <w:r>
        <w:t>A</w:t>
      </w:r>
    </w:p>
    <w:p w:rsidR="00450F50" w:rsidRDefault="00C84096">
      <w:pPr>
        <w:spacing w:line="360" w:lineRule="auto"/>
        <w:jc w:val="left"/>
        <w:textAlignment w:val="center"/>
      </w:pPr>
      <w:r>
        <w:t>【分析】靠昆虫传播花粉的花的特点是：花大，花被具有鲜艳的颜色，有芳香的气味和蜜腺，</w:t>
      </w:r>
      <w:r>
        <w:lastRenderedPageBreak/>
        <w:t>蜜腺能够分泌甘甜的花蜜，有利于招引昆虫，一方面蜜蜂采蜜，同时也可以帮助植物完成传粉，油菜花属于虫媒花，依靠昆虫来传播花粉。</w:t>
      </w:r>
    </w:p>
    <w:p w:rsidR="00450F50" w:rsidRDefault="00C84096">
      <w:pPr>
        <w:spacing w:line="360" w:lineRule="auto"/>
        <w:jc w:val="left"/>
        <w:textAlignment w:val="center"/>
      </w:pPr>
      <w:r>
        <w:t>【详解】</w:t>
      </w:r>
      <w:r>
        <w:t>A</w:t>
      </w:r>
      <w:r>
        <w:t>．传粉是植物生殖过程中的一个关键步骤，它指的是花粉从雄蕊传播到雌蕊的过程。在这个例子中，黄蝶在花丛中穿梭时，身上会沾满花粉。当黄蝶飞到另一朵花上时，这些花粉可能会从黄蝶身上掉落，从而实现了花粉的传播。这种传播方式被称为虫媒传粉，是许多植物依赖的重要传粉方式，</w:t>
      </w:r>
      <w:r>
        <w:t>A</w:t>
      </w:r>
      <w:r>
        <w:t>符合题意。</w:t>
      </w:r>
    </w:p>
    <w:p w:rsidR="00450F50" w:rsidRDefault="00C84096">
      <w:pPr>
        <w:spacing w:line="360" w:lineRule="auto"/>
        <w:jc w:val="left"/>
        <w:textAlignment w:val="center"/>
      </w:pPr>
      <w:r>
        <w:t>B</w:t>
      </w:r>
      <w:r>
        <w:t>．虽然物质循环是生态系统中非常重要的一个过程，但在这个特定的例子中，黄蝶身上花粉的掉落并不是直接促进物质循环的行为。物质循环更多地涉及到生物体与环境之间的物质交换和再利用，</w:t>
      </w:r>
      <w:r>
        <w:t>B</w:t>
      </w:r>
      <w:r>
        <w:t>不符合题意。</w:t>
      </w:r>
    </w:p>
    <w:p w:rsidR="00450F50" w:rsidRDefault="00C84096">
      <w:pPr>
        <w:spacing w:line="360" w:lineRule="auto"/>
        <w:jc w:val="left"/>
        <w:textAlignment w:val="center"/>
      </w:pPr>
      <w:r>
        <w:t>C</w:t>
      </w:r>
      <w:r>
        <w:t>．生态平衡是指生态系统中各种生物和环境因素之间的相对稳定状态。虽然传粉对维持生态平衡有间接作用，但黄蝶身上花粉的掉落并不是直接维持生态平衡的行为，</w:t>
      </w:r>
      <w:r>
        <w:t>C</w:t>
      </w:r>
      <w:r>
        <w:t>不符合题意。</w:t>
      </w:r>
    </w:p>
    <w:p w:rsidR="00450F50" w:rsidRDefault="00C84096">
      <w:pPr>
        <w:spacing w:line="360" w:lineRule="auto"/>
        <w:jc w:val="left"/>
        <w:textAlignment w:val="center"/>
      </w:pPr>
      <w:r>
        <w:t>D</w:t>
      </w:r>
      <w:r>
        <w:t>．种子传播是植物生殖的另一个关键步骤，但与传粉不同。在这个例子中，黄蝶身上花粉的掉落并没有涉及到种子的传播，</w:t>
      </w:r>
      <w:r>
        <w:t>D</w:t>
      </w:r>
      <w:r>
        <w:t>不符合题意。</w:t>
      </w:r>
    </w:p>
    <w:p w:rsidR="00450F50" w:rsidRDefault="00C84096">
      <w:pPr>
        <w:spacing w:line="360" w:lineRule="auto"/>
        <w:jc w:val="left"/>
        <w:textAlignment w:val="center"/>
      </w:pPr>
      <w:r>
        <w:t>故选</w:t>
      </w:r>
      <w:r>
        <w:t>A</w:t>
      </w:r>
      <w:r>
        <w:t>。</w:t>
      </w:r>
    </w:p>
    <w:p w:rsidR="00450F50" w:rsidRDefault="00C84096">
      <w:pPr>
        <w:spacing w:line="360" w:lineRule="auto"/>
        <w:jc w:val="left"/>
        <w:textAlignment w:val="center"/>
      </w:pPr>
      <w:r>
        <w:t>17</w:t>
      </w:r>
      <w:r>
        <w:t>．</w:t>
      </w:r>
      <w:r>
        <w:t>B</w:t>
      </w:r>
    </w:p>
    <w:p w:rsidR="00450F50" w:rsidRDefault="00C84096">
      <w:pPr>
        <w:spacing w:line="360" w:lineRule="auto"/>
        <w:jc w:val="left"/>
        <w:textAlignment w:val="center"/>
      </w:pPr>
      <w:r>
        <w:t>【分析】微生物的发酵技术在食品、药品的生产中具有广泛的应用，如制馒头或面包和酿酒要用到酵母菌，制酸奶和泡菜要用到乳酸菌，制作腐乳要用到多种霉菌，制醋要用到醋酸杆菌，制酱要用到曲霉，制味精要用到棒状杆菌，利用青霉可以提取出青霉素等。</w:t>
      </w:r>
    </w:p>
    <w:p w:rsidR="00450F50" w:rsidRDefault="00C84096">
      <w:pPr>
        <w:spacing w:line="360" w:lineRule="auto"/>
        <w:jc w:val="left"/>
        <w:textAlignment w:val="center"/>
      </w:pPr>
      <w:r>
        <w:t>【详解】</w:t>
      </w:r>
      <w:r>
        <w:t>A</w:t>
      </w:r>
      <w:r>
        <w:t>．在立夏前和立夏后，空气都是充足的，</w:t>
      </w:r>
      <w:r>
        <w:t>A</w:t>
      </w:r>
      <w:r>
        <w:t>错误。</w:t>
      </w:r>
      <w:r>
        <w:t xml:space="preserve"> </w:t>
      </w:r>
    </w:p>
    <w:p w:rsidR="00450F50" w:rsidRDefault="00C84096">
      <w:pPr>
        <w:spacing w:line="360" w:lineRule="auto"/>
        <w:jc w:val="left"/>
        <w:textAlignment w:val="center"/>
      </w:pPr>
      <w:r>
        <w:t>B</w:t>
      </w:r>
      <w:r>
        <w:t>．微生物生长和代谢活动需要在一定的温度范围内进行，过高或过低的温度都会影响其活性。适宜的温度是醋酸菌发酵的关键条件之一。可见，立夏后温度升高，制醋效果更好，这说明利用醋酸菌制醋需要适宜的温度，</w:t>
      </w:r>
      <w:r>
        <w:t>B</w:t>
      </w:r>
      <w:r>
        <w:t>正确。</w:t>
      </w:r>
    </w:p>
    <w:p w:rsidR="00450F50" w:rsidRDefault="00C84096">
      <w:pPr>
        <w:spacing w:line="360" w:lineRule="auto"/>
        <w:jc w:val="left"/>
        <w:textAlignment w:val="center"/>
      </w:pPr>
      <w:r>
        <w:t>C</w:t>
      </w:r>
      <w:r>
        <w:t>．水分是微生物生存和发酵过程的必要条件，但题目强调的是立夏后制醋的习惯，与水分关系不大，</w:t>
      </w:r>
      <w:r>
        <w:t>C</w:t>
      </w:r>
      <w:r>
        <w:t>错误。</w:t>
      </w:r>
      <w:r>
        <w:t xml:space="preserve"> </w:t>
      </w:r>
    </w:p>
    <w:p w:rsidR="00450F50" w:rsidRDefault="00C84096">
      <w:pPr>
        <w:spacing w:line="360" w:lineRule="auto"/>
        <w:jc w:val="left"/>
        <w:textAlignment w:val="center"/>
      </w:pPr>
      <w:r>
        <w:t>D</w:t>
      </w:r>
      <w:r>
        <w:t>．醋酸菌的发酵过程不需要光照，</w:t>
      </w:r>
      <w:r>
        <w:t>D</w:t>
      </w:r>
      <w:r>
        <w:t>错误。</w:t>
      </w:r>
      <w:r>
        <w:t xml:space="preserve"> </w:t>
      </w:r>
    </w:p>
    <w:p w:rsidR="00450F50" w:rsidRDefault="00C84096">
      <w:pPr>
        <w:spacing w:line="360" w:lineRule="auto"/>
        <w:jc w:val="left"/>
        <w:textAlignment w:val="center"/>
      </w:pPr>
      <w:r>
        <w:t>故选</w:t>
      </w:r>
      <w:r>
        <w:t>B</w:t>
      </w:r>
      <w:r>
        <w:t>。</w:t>
      </w:r>
    </w:p>
    <w:p w:rsidR="00450F50" w:rsidRDefault="00C84096">
      <w:pPr>
        <w:spacing w:line="360" w:lineRule="auto"/>
        <w:jc w:val="left"/>
        <w:textAlignment w:val="center"/>
      </w:pPr>
      <w:r>
        <w:t>18</w:t>
      </w:r>
      <w:r>
        <w:t>．</w:t>
      </w:r>
      <w:r>
        <w:t>A</w:t>
      </w:r>
    </w:p>
    <w:p w:rsidR="00450F50" w:rsidRDefault="00C84096">
      <w:pPr>
        <w:spacing w:line="360" w:lineRule="auto"/>
        <w:jc w:val="left"/>
        <w:textAlignment w:val="center"/>
      </w:pPr>
      <w:r>
        <w:t>【分析】病毒没有细胞结构，主要由内部的遗传物质和蛋白质外壳组成，不能独立生存，只有寄生在活细胞里才能进行生命活动，一旦离开就会变成结晶体，失去生命活动。病毒从其它生物的活细胞中获得营养物质，利用自己的遗传物质进行复制，繁殖新病毒。病毒分为三</w:t>
      </w:r>
      <w:r>
        <w:lastRenderedPageBreak/>
        <w:t>类：侵染植物细胞的病毒叫做植物病毒，如烟草花叶病毒；侵染动物和人体细胞的病毒叫做动物病毒，如流感病毒；侵染细菌的病毒叫细菌病毒（也叫噬菌体）。</w:t>
      </w:r>
    </w:p>
    <w:p w:rsidR="00450F50" w:rsidRDefault="00C84096">
      <w:pPr>
        <w:spacing w:line="360" w:lineRule="auto"/>
        <w:jc w:val="left"/>
        <w:textAlignment w:val="center"/>
      </w:pPr>
      <w:r>
        <w:t>【详解】烟草花叶病毒是侵染植物细胞的病毒，属于植物病毒，病毒没有细胞结构，主要由内部的遗传物质和蛋白质外壳组成，不能独立生存，只有寄生在活细胞里才能进行生命活动，一旦离开就会变成结晶体，失去生命活动。病毒从其它生物的活细胞中获得营养物质，利用自己的遗传物质进行复制（不是靠分裂），繁殖新病毒。病毒非常微小，只能用纳米来表示，必须用电子显微镜才能观察到，</w:t>
      </w:r>
      <w:r>
        <w:t>A</w:t>
      </w:r>
      <w:r>
        <w:t>正确，</w:t>
      </w:r>
      <w:r>
        <w:t>BCD</w:t>
      </w:r>
      <w:r>
        <w:t>错误。</w:t>
      </w:r>
    </w:p>
    <w:p w:rsidR="00450F50" w:rsidRDefault="00C84096">
      <w:pPr>
        <w:spacing w:line="360" w:lineRule="auto"/>
        <w:jc w:val="left"/>
        <w:textAlignment w:val="center"/>
      </w:pPr>
      <w:r>
        <w:t>故选</w:t>
      </w:r>
      <w:r>
        <w:t>A</w:t>
      </w:r>
      <w:r>
        <w:t>。</w:t>
      </w:r>
    </w:p>
    <w:p w:rsidR="00450F50" w:rsidRDefault="00450F50">
      <w:pPr>
        <w:spacing w:line="360" w:lineRule="auto"/>
        <w:jc w:val="left"/>
        <w:textAlignment w:val="center"/>
      </w:pPr>
    </w:p>
    <w:p w:rsidR="00450F50" w:rsidRDefault="00C84096">
      <w:pPr>
        <w:spacing w:line="360" w:lineRule="auto"/>
        <w:jc w:val="left"/>
        <w:textAlignment w:val="center"/>
      </w:pPr>
      <w:r>
        <w:t>19</w:t>
      </w:r>
      <w:r>
        <w:t>．</w:t>
      </w:r>
      <w:r>
        <w:t>B</w:t>
      </w:r>
    </w:p>
    <w:p w:rsidR="00450F50" w:rsidRDefault="00C84096">
      <w:pPr>
        <w:spacing w:line="360" w:lineRule="auto"/>
        <w:jc w:val="left"/>
        <w:textAlignment w:val="center"/>
      </w:pPr>
      <w:r>
        <w:t>【分析】生物多样性的内涵通常包括三个方面，即生物种类（物种）的多样性、基因（遗传）的多样性和生态系统的多样性。</w:t>
      </w:r>
    </w:p>
    <w:p w:rsidR="00450F50" w:rsidRDefault="00C84096">
      <w:pPr>
        <w:spacing w:line="360" w:lineRule="auto"/>
        <w:jc w:val="left"/>
        <w:textAlignment w:val="center"/>
      </w:pPr>
      <w:r>
        <w:t>【详解】</w:t>
      </w:r>
      <w:r>
        <w:t>①</w:t>
      </w:r>
      <w:r>
        <w:t>生物种类（物种）的多样性是指一定区域内生物种类的丰富性，如我国已知鸟类就有</w:t>
      </w:r>
      <w:r>
        <w:t>1244</w:t>
      </w:r>
      <w:r>
        <w:t>种之多，被子植物有</w:t>
      </w:r>
      <w:r>
        <w:t>3000</w:t>
      </w:r>
      <w:r>
        <w:t>种；</w:t>
      </w:r>
      <w:r>
        <w:t xml:space="preserve"> ②</w:t>
      </w:r>
      <w:r>
        <w:t>基因（遗传）的多样性是指物种的种内个体或种群间的基因变化，不同物种之间基因组成差别很大，同种生物之间的基因也有差别，每个物种都是一个独特的基因库，基因的多样性决定了生物种类的多样性；</w:t>
      </w:r>
      <w:r>
        <w:t xml:space="preserve"> ③</w:t>
      </w:r>
      <w:r>
        <w:t>生物种类的多样性组成了不同的生态系统，生态系统的多样性是指生物群落及其生态过程的多样性，以及生态系统的环境差异、生态过程变化的多样性等。可见，</w:t>
      </w:r>
      <w:r>
        <w:t>2022</w:t>
      </w:r>
      <w:r>
        <w:t>年发布的《中国生物物种名录》收录了</w:t>
      </w:r>
      <w:r>
        <w:t>125034</w:t>
      </w:r>
      <w:r>
        <w:t>个物种，这直接体现了：生物种类的多样性，故</w:t>
      </w:r>
      <w:r>
        <w:t>B</w:t>
      </w:r>
      <w:r>
        <w:t>正确，</w:t>
      </w:r>
      <w:r>
        <w:t>ACD</w:t>
      </w:r>
      <w:r>
        <w:t>错误。</w:t>
      </w:r>
    </w:p>
    <w:p w:rsidR="00450F50" w:rsidRDefault="00C84096">
      <w:pPr>
        <w:spacing w:line="360" w:lineRule="auto"/>
        <w:jc w:val="left"/>
        <w:textAlignment w:val="center"/>
      </w:pPr>
      <w:r>
        <w:t>故选</w:t>
      </w:r>
      <w:r>
        <w:t>B</w:t>
      </w:r>
      <w:r>
        <w:t>。</w:t>
      </w:r>
    </w:p>
    <w:p w:rsidR="00450F50" w:rsidRDefault="00C84096">
      <w:pPr>
        <w:spacing w:line="360" w:lineRule="auto"/>
        <w:jc w:val="left"/>
        <w:textAlignment w:val="center"/>
      </w:pPr>
      <w:r>
        <w:t>20</w:t>
      </w:r>
      <w:r>
        <w:t>．</w:t>
      </w:r>
      <w:r>
        <w:t>D</w:t>
      </w:r>
    </w:p>
    <w:p w:rsidR="00450F50" w:rsidRDefault="00C84096">
      <w:pPr>
        <w:spacing w:line="360" w:lineRule="auto"/>
        <w:jc w:val="left"/>
        <w:textAlignment w:val="center"/>
      </w:pPr>
      <w:r>
        <w:t>【分析】遗传物质在细胞中的结构层次（由大到小）</w:t>
      </w:r>
      <w:r>
        <w:t xml:space="preserve"> </w:t>
      </w:r>
      <w:r>
        <w:t>：细胞</w:t>
      </w:r>
      <w:r>
        <w:t>→</w:t>
      </w:r>
      <w:r>
        <w:t>细胞核</w:t>
      </w:r>
      <w:r>
        <w:t>→</w:t>
      </w:r>
      <w:r>
        <w:t>染色体</w:t>
      </w:r>
      <w:r>
        <w:t>→DNA</w:t>
      </w:r>
      <w:r>
        <w:t>分子</w:t>
      </w:r>
      <w:r>
        <w:t>→</w:t>
      </w:r>
      <w:r>
        <w:t>基因。</w:t>
      </w:r>
    </w:p>
    <w:p w:rsidR="00450F50" w:rsidRDefault="00C84096">
      <w:pPr>
        <w:spacing w:line="360" w:lineRule="auto"/>
        <w:jc w:val="left"/>
        <w:textAlignment w:val="center"/>
      </w:pPr>
      <w:r>
        <w:t>【详解】</w:t>
      </w:r>
      <w:r>
        <w:t>AD</w:t>
      </w:r>
      <w:r>
        <w:t>．通常，一条染色体上包含一个</w:t>
      </w:r>
      <w:r>
        <w:t>DNA</w:t>
      </w:r>
      <w:r>
        <w:t>分子，</w:t>
      </w:r>
      <w:r>
        <w:t>DNA</w:t>
      </w:r>
      <w:r>
        <w:t>呈双螺旋结构，是遗传信息的载体，</w:t>
      </w:r>
      <w:r>
        <w:t>A</w:t>
      </w:r>
      <w:r>
        <w:t>正确、</w:t>
      </w:r>
      <w:r>
        <w:t>D</w:t>
      </w:r>
      <w:r>
        <w:t>错误。</w:t>
      </w:r>
      <w:r>
        <w:t xml:space="preserve"> </w:t>
      </w:r>
    </w:p>
    <w:p w:rsidR="00450F50" w:rsidRDefault="00C84096">
      <w:pPr>
        <w:spacing w:line="360" w:lineRule="auto"/>
        <w:jc w:val="left"/>
        <w:textAlignment w:val="center"/>
      </w:pPr>
      <w:r>
        <w:t>BC</w:t>
      </w:r>
      <w:r>
        <w:t>．细胞核中的染色体主要是由</w:t>
      </w:r>
      <w:r>
        <w:t>DNA</w:t>
      </w:r>
      <w:r>
        <w:t>分子和蛋白质分子构成的，</w:t>
      </w:r>
      <w:r>
        <w:t>DNA</w:t>
      </w:r>
      <w:r>
        <w:t>是细胞生物的遗传物质，故染色体是遗传物质的主要载体，</w:t>
      </w:r>
      <w:r>
        <w:t>BC</w:t>
      </w:r>
      <w:r>
        <w:t>正确。</w:t>
      </w:r>
      <w:r>
        <w:t xml:space="preserve"> </w:t>
      </w:r>
    </w:p>
    <w:p w:rsidR="00450F50" w:rsidRDefault="00C84096">
      <w:pPr>
        <w:spacing w:line="360" w:lineRule="auto"/>
        <w:jc w:val="left"/>
        <w:textAlignment w:val="center"/>
      </w:pPr>
      <w:r>
        <w:t>故选</w:t>
      </w:r>
      <w:r>
        <w:t>D</w:t>
      </w:r>
      <w:r>
        <w:t>。</w:t>
      </w:r>
    </w:p>
    <w:p w:rsidR="00450F50" w:rsidRDefault="00C84096">
      <w:pPr>
        <w:spacing w:line="360" w:lineRule="auto"/>
        <w:jc w:val="left"/>
        <w:textAlignment w:val="center"/>
      </w:pPr>
      <w:r>
        <w:t>21</w:t>
      </w:r>
      <w:r>
        <w:t>．</w:t>
      </w:r>
      <w:r>
        <w:t>C</w:t>
      </w:r>
    </w:p>
    <w:p w:rsidR="00450F50" w:rsidRDefault="00C84096">
      <w:pPr>
        <w:spacing w:line="360" w:lineRule="auto"/>
        <w:jc w:val="left"/>
        <w:textAlignment w:val="center"/>
      </w:pPr>
      <w:r>
        <w:lastRenderedPageBreak/>
        <w:t>【分析】鸟类的生殖是雌雄异体，体内受精，卵生。其生殖和发育过程包括筑巢、求偶、交配、产卵、孵卵、育雏等几个过程。并不是所有的鸟类都有这些繁殖行为，例如，杜鹃就不筑巢、不育雏、不孵化。</w:t>
      </w:r>
    </w:p>
    <w:p w:rsidR="00450F50" w:rsidRDefault="00C84096">
      <w:pPr>
        <w:spacing w:line="360" w:lineRule="auto"/>
        <w:jc w:val="left"/>
        <w:textAlignment w:val="center"/>
      </w:pPr>
      <w:r>
        <w:t>【详解】</w:t>
      </w:r>
      <w:r>
        <w:t>A</w:t>
      </w:r>
      <w:r>
        <w:t>．胚胎在母体子宫里发育成胎儿，胎儿从母体生出来，这种生殖方式为胎生。鸟类是卵生，不是胎生，</w:t>
      </w:r>
      <w:r>
        <w:t>A</w:t>
      </w:r>
      <w:r>
        <w:t>错误。</w:t>
      </w:r>
    </w:p>
    <w:p w:rsidR="00450F50" w:rsidRDefault="00C84096">
      <w:pPr>
        <w:spacing w:line="360" w:lineRule="auto"/>
        <w:jc w:val="left"/>
        <w:textAlignment w:val="center"/>
      </w:pPr>
      <w:r>
        <w:t>B</w:t>
      </w:r>
      <w:r>
        <w:t>．雌雄个体分别把卵细胞和精子排到水中，精子和卵细胞在水中结合形成受精卵，这种方式称为体外受精。鸟类是体内受精，</w:t>
      </w:r>
      <w:r>
        <w:t>B</w:t>
      </w:r>
      <w:r>
        <w:t>错误。</w:t>
      </w:r>
    </w:p>
    <w:p w:rsidR="00450F50" w:rsidRDefault="00C84096">
      <w:pPr>
        <w:spacing w:line="360" w:lineRule="auto"/>
        <w:jc w:val="left"/>
        <w:textAlignment w:val="center"/>
      </w:pPr>
      <w:r>
        <w:t>C</w:t>
      </w:r>
      <w:r>
        <w:t>．鸟类是体内受精，一般由母鸟进行孵化，生殖发育摆脱了对水环境的依赖，</w:t>
      </w:r>
      <w:r>
        <w:t>C</w:t>
      </w:r>
      <w:r>
        <w:t>正确。</w:t>
      </w:r>
    </w:p>
    <w:p w:rsidR="00450F50" w:rsidRDefault="00C84096">
      <w:pPr>
        <w:spacing w:line="360" w:lineRule="auto"/>
        <w:jc w:val="left"/>
        <w:textAlignment w:val="center"/>
      </w:pPr>
      <w:r>
        <w:t>D</w:t>
      </w:r>
      <w:r>
        <w:t>．在由受精卵发育成新个体的过程中，幼体与成体的形态结构和生活习性差异很大，这种发育过程称为变态发育；鸟类发育不经过变态发育，</w:t>
      </w:r>
      <w:r>
        <w:t>D</w:t>
      </w:r>
      <w:r>
        <w:t>错误。</w:t>
      </w:r>
    </w:p>
    <w:p w:rsidR="00450F50" w:rsidRDefault="00C84096">
      <w:pPr>
        <w:spacing w:line="360" w:lineRule="auto"/>
        <w:jc w:val="left"/>
        <w:textAlignment w:val="center"/>
      </w:pPr>
      <w:r>
        <w:t>故选</w:t>
      </w:r>
      <w:r>
        <w:t>C</w:t>
      </w:r>
      <w:r>
        <w:t>。</w:t>
      </w:r>
    </w:p>
    <w:p w:rsidR="00450F50" w:rsidRDefault="00C84096">
      <w:pPr>
        <w:spacing w:line="360" w:lineRule="auto"/>
        <w:jc w:val="left"/>
        <w:textAlignment w:val="center"/>
      </w:pPr>
      <w:r>
        <w:t>22</w:t>
      </w:r>
      <w:r>
        <w:t>．</w:t>
      </w:r>
      <w:r>
        <w:t>A</w:t>
      </w:r>
    </w:p>
    <w:p w:rsidR="00450F50" w:rsidRDefault="00C84096">
      <w:pPr>
        <w:spacing w:line="360" w:lineRule="auto"/>
        <w:jc w:val="left"/>
        <w:textAlignment w:val="center"/>
      </w:pPr>
      <w:r>
        <w:t>【分析】达尔文的自然选择学说，是生物进化论的核心内容，自然选择学说的中心论点是：物种是可变的，而且生物具有多样性和适应性，自然选择学说的主要内容是：过度繁殖、生存斗争、遗传和变异、适者生存。</w:t>
      </w:r>
    </w:p>
    <w:p w:rsidR="00450F50" w:rsidRDefault="00C84096">
      <w:pPr>
        <w:spacing w:line="360" w:lineRule="auto"/>
        <w:jc w:val="left"/>
        <w:textAlignment w:val="center"/>
      </w:pPr>
      <w:r>
        <w:t>【详解】</w:t>
      </w:r>
      <w:r>
        <w:t>A</w:t>
      </w:r>
      <w:r>
        <w:t>．比目鱼能够调节体色和花纹以适应不同环境，这一特性是在漫长的生物进化过程中，通过自然选择逐步形成的。在自然界中，具有这种能力的比目鱼更有可能在躲避天敌和捕食猎物时获得成功，从而提高其生存和繁衍的机会，</w:t>
      </w:r>
      <w:r>
        <w:t>A</w:t>
      </w:r>
      <w:r>
        <w:t>符合题意。</w:t>
      </w:r>
    </w:p>
    <w:p w:rsidR="00450F50" w:rsidRDefault="00C84096">
      <w:pPr>
        <w:spacing w:line="360" w:lineRule="auto"/>
        <w:jc w:val="left"/>
        <w:textAlignment w:val="center"/>
      </w:pPr>
      <w:r>
        <w:t>B</w:t>
      </w:r>
      <w:r>
        <w:t>．比目鱼通过调节体色和花纹，可以使其身体颜色与周围环境融为一体，这大大降低了被天敌发现的风险。这种伪装技巧在保护比目鱼免受捕食者威胁方面起到了重要作用，</w:t>
      </w:r>
      <w:r>
        <w:t>B</w:t>
      </w:r>
      <w:r>
        <w:t>不符合题意。</w:t>
      </w:r>
    </w:p>
    <w:p w:rsidR="00450F50" w:rsidRDefault="00C84096">
      <w:pPr>
        <w:spacing w:line="360" w:lineRule="auto"/>
        <w:jc w:val="left"/>
        <w:textAlignment w:val="center"/>
      </w:pPr>
      <w:r>
        <w:t>C</w:t>
      </w:r>
      <w:r>
        <w:t>．除了躲避敌害外，比目鱼的这种变色能力还有助于其捕食猎物。当比目鱼需要捕食时，它可以通过改变体色和花纹来更好地接近猎物，增加捕食成功的几率，</w:t>
      </w:r>
      <w:r>
        <w:t>C</w:t>
      </w:r>
      <w:r>
        <w:t>不符合题意。</w:t>
      </w:r>
    </w:p>
    <w:p w:rsidR="00450F50" w:rsidRDefault="00C84096">
      <w:pPr>
        <w:spacing w:line="360" w:lineRule="auto"/>
        <w:jc w:val="left"/>
        <w:textAlignment w:val="center"/>
      </w:pPr>
      <w:r>
        <w:t>D</w:t>
      </w:r>
      <w:r>
        <w:t>．比目鱼调节体色和花纹的能力并不是主动变异形成的，而是遗传和环境相互作用的结果。在进化过程中，具有这种适应性的基因在种群中得到传播和保留，形成了今天我们所看到的这种具有变色能力的比目鱼，</w:t>
      </w:r>
      <w:r>
        <w:t>D</w:t>
      </w:r>
      <w:r>
        <w:t>不符合题意。</w:t>
      </w:r>
    </w:p>
    <w:p w:rsidR="00450F50" w:rsidRDefault="00C84096">
      <w:pPr>
        <w:spacing w:line="360" w:lineRule="auto"/>
        <w:jc w:val="left"/>
        <w:textAlignment w:val="center"/>
      </w:pPr>
      <w:r>
        <w:t>故选</w:t>
      </w:r>
      <w:r>
        <w:t>A</w:t>
      </w:r>
      <w:r>
        <w:t>。</w:t>
      </w:r>
    </w:p>
    <w:p w:rsidR="00450F50" w:rsidRDefault="00C84096">
      <w:pPr>
        <w:spacing w:line="360" w:lineRule="auto"/>
        <w:jc w:val="left"/>
        <w:textAlignment w:val="center"/>
      </w:pPr>
      <w:r>
        <w:t>23</w:t>
      </w:r>
      <w:r>
        <w:t>．</w:t>
      </w:r>
      <w:r>
        <w:t>C</w:t>
      </w:r>
    </w:p>
    <w:p w:rsidR="00450F50" w:rsidRDefault="00C84096">
      <w:pPr>
        <w:spacing w:line="360" w:lineRule="auto"/>
        <w:jc w:val="left"/>
        <w:textAlignment w:val="center"/>
      </w:pPr>
      <w:r>
        <w:t>【分析】（</w:t>
      </w:r>
      <w:r>
        <w:t>1</w:t>
      </w:r>
      <w:r>
        <w:t>）溶菌酶是一种能够分解细菌细胞壁的酶，广泛存在于人体体液和组织中，具有抗菌作用。</w:t>
      </w:r>
      <w:r>
        <w:t xml:space="preserve"> </w:t>
      </w:r>
    </w:p>
    <w:p w:rsidR="00450F50" w:rsidRDefault="00C84096">
      <w:pPr>
        <w:spacing w:line="360" w:lineRule="auto"/>
        <w:jc w:val="left"/>
        <w:textAlignment w:val="center"/>
      </w:pPr>
      <w:r>
        <w:lastRenderedPageBreak/>
        <w:t>（</w:t>
      </w:r>
      <w:r>
        <w:t>2</w:t>
      </w:r>
      <w:r>
        <w:t>）细胞壁是细菌的外部结构，主要由多糖和蛋白质组成，能保护细菌免受外界环境的影响。</w:t>
      </w:r>
    </w:p>
    <w:p w:rsidR="00450F50" w:rsidRDefault="00C84096">
      <w:pPr>
        <w:spacing w:line="360" w:lineRule="auto"/>
        <w:jc w:val="left"/>
        <w:textAlignment w:val="center"/>
      </w:pPr>
      <w:r>
        <w:t xml:space="preserve"> </w:t>
      </w:r>
      <w:r>
        <w:t>（</w:t>
      </w:r>
      <w:r>
        <w:t>3</w:t>
      </w:r>
      <w:r>
        <w:t>）抗体是由免疫系统中的淋巴细胞产生的蛋白质，能特异性识别并结合抗原。</w:t>
      </w:r>
      <w:r>
        <w:t xml:space="preserve"> </w:t>
      </w:r>
    </w:p>
    <w:p w:rsidR="00450F50" w:rsidRDefault="00C84096">
      <w:pPr>
        <w:spacing w:line="360" w:lineRule="auto"/>
        <w:jc w:val="left"/>
        <w:textAlignment w:val="center"/>
      </w:pPr>
      <w:r>
        <w:t>（</w:t>
      </w:r>
      <w:r>
        <w:t>4</w:t>
      </w:r>
      <w:r>
        <w:t>）肿瘤细胞是失去正常生长控制，不受机体调控而无限增殖的细胞。</w:t>
      </w:r>
      <w:r>
        <w:t xml:space="preserve"> </w:t>
      </w:r>
    </w:p>
    <w:p w:rsidR="00450F50" w:rsidRDefault="00C84096">
      <w:pPr>
        <w:spacing w:line="360" w:lineRule="auto"/>
        <w:jc w:val="left"/>
        <w:textAlignment w:val="center"/>
      </w:pPr>
      <w:r>
        <w:t>（</w:t>
      </w:r>
      <w:r>
        <w:t>5</w:t>
      </w:r>
      <w:r>
        <w:t>）吞噬细胞是能够吞噬和消化病原体、异物或死亡细胞的细胞。</w:t>
      </w:r>
    </w:p>
    <w:p w:rsidR="00450F50" w:rsidRDefault="00C84096">
      <w:pPr>
        <w:spacing w:line="360" w:lineRule="auto"/>
        <w:jc w:val="left"/>
        <w:textAlignment w:val="center"/>
      </w:pPr>
      <w:r>
        <w:t>【详解】</w:t>
      </w:r>
      <w:r>
        <w:t>A</w:t>
      </w:r>
      <w:r>
        <w:t>．溶菌酶是一种酶，不是淋巴细胞，不能产生抗体，</w:t>
      </w:r>
      <w:r>
        <w:t>A</w:t>
      </w:r>
      <w:r>
        <w:t>错误。</w:t>
      </w:r>
      <w:r>
        <w:t xml:space="preserve"> </w:t>
      </w:r>
    </w:p>
    <w:p w:rsidR="00450F50" w:rsidRDefault="00C84096">
      <w:pPr>
        <w:spacing w:line="360" w:lineRule="auto"/>
        <w:jc w:val="left"/>
        <w:textAlignment w:val="center"/>
      </w:pPr>
      <w:r>
        <w:t>B</w:t>
      </w:r>
      <w:r>
        <w:t>．溶菌酶主要作用于细菌的细胞壁，不具有识别肿瘤细胞的功能，</w:t>
      </w:r>
      <w:r>
        <w:t>B</w:t>
      </w:r>
      <w:r>
        <w:t>错误。</w:t>
      </w:r>
      <w:r>
        <w:t xml:space="preserve"> </w:t>
      </w:r>
    </w:p>
    <w:p w:rsidR="00450F50" w:rsidRDefault="00C84096">
      <w:pPr>
        <w:spacing w:line="360" w:lineRule="auto"/>
        <w:jc w:val="left"/>
        <w:textAlignment w:val="center"/>
      </w:pPr>
      <w:r>
        <w:t>C</w:t>
      </w:r>
      <w:r>
        <w:t>．溶菌酶通过破坏细菌的细胞壁，使细菌失去保护，从而起到了杀灭细菌的作用，</w:t>
      </w:r>
      <w:r>
        <w:t>C</w:t>
      </w:r>
      <w:r>
        <w:t>正确。</w:t>
      </w:r>
      <w:r>
        <w:t xml:space="preserve"> </w:t>
      </w:r>
    </w:p>
    <w:p w:rsidR="00450F50" w:rsidRDefault="00C84096">
      <w:pPr>
        <w:spacing w:line="360" w:lineRule="auto"/>
        <w:jc w:val="left"/>
        <w:textAlignment w:val="center"/>
      </w:pPr>
      <w:r>
        <w:t>D</w:t>
      </w:r>
      <w:r>
        <w:t>．溶菌酶不具备吞噬功能，吞噬衰老细胞的是吞噬细胞，</w:t>
      </w:r>
      <w:r>
        <w:t>D</w:t>
      </w:r>
      <w:r>
        <w:t>错误。</w:t>
      </w:r>
      <w:r>
        <w:t xml:space="preserve"> </w:t>
      </w:r>
    </w:p>
    <w:p w:rsidR="00450F50" w:rsidRDefault="00C84096">
      <w:pPr>
        <w:spacing w:line="360" w:lineRule="auto"/>
        <w:jc w:val="left"/>
        <w:textAlignment w:val="center"/>
      </w:pPr>
      <w:r>
        <w:t>故选</w:t>
      </w:r>
      <w:r>
        <w:t>C</w:t>
      </w:r>
      <w:r>
        <w:t>。</w:t>
      </w:r>
    </w:p>
    <w:p w:rsidR="00450F50" w:rsidRDefault="00C84096">
      <w:pPr>
        <w:spacing w:line="360" w:lineRule="auto"/>
        <w:jc w:val="left"/>
        <w:textAlignment w:val="center"/>
      </w:pPr>
      <w:r>
        <w:t>24</w:t>
      </w:r>
      <w:r>
        <w:t>．</w:t>
      </w:r>
      <w:r>
        <w:t>D</w:t>
      </w:r>
    </w:p>
    <w:p w:rsidR="00450F50" w:rsidRDefault="00C84096">
      <w:pPr>
        <w:spacing w:line="360" w:lineRule="auto"/>
        <w:jc w:val="left"/>
        <w:textAlignment w:val="center"/>
      </w:pPr>
      <w:r>
        <w:t>【分析】动脉是指将血液从心脏输送到全身各处去的血管，动脉出血的特点是：血液鲜红、血流速度快，呈喷射状。故某人上臂受伤出血，血液为鲜红色，呈喷射状流出，属于动脉出血，动脉出血在伤口处的近心端用手指压或绷带压迫止血。毛细血管是连接最小静脉和动脉的血管，血流速度极慢，因而出血时是渗出并向水珠一样的流出，一般在血小板的作用下可自行凝固止血，不用包扎，只要稍作消毒即可。</w:t>
      </w:r>
    </w:p>
    <w:p w:rsidR="00450F50" w:rsidRDefault="00C84096">
      <w:pPr>
        <w:spacing w:line="360" w:lineRule="auto"/>
        <w:jc w:val="left"/>
        <w:textAlignment w:val="center"/>
      </w:pPr>
      <w:r>
        <w:t>【详解】</w:t>
      </w:r>
      <w:r>
        <w:t>A</w:t>
      </w:r>
      <w:r>
        <w:t>．止血带可以通过压迫血管来暂时阻止血液流动，达到止血的目的。然而，对于皮肤轻微擦伤的情况，通常出血量很少，不需要使用止血带，因为止血带的使用可能会阻碍伤口周围的血液循环，导致组织缺血、坏死等并发症，</w:t>
      </w:r>
      <w:r>
        <w:t>A</w:t>
      </w:r>
      <w:r>
        <w:t>不符合题意。</w:t>
      </w:r>
    </w:p>
    <w:p w:rsidR="00450F50" w:rsidRDefault="00C84096">
      <w:pPr>
        <w:spacing w:line="360" w:lineRule="auto"/>
        <w:jc w:val="left"/>
        <w:textAlignment w:val="center"/>
      </w:pPr>
      <w:r>
        <w:t>B</w:t>
      </w:r>
      <w:r>
        <w:t>．拨打急救电话通常是在紧急情况下采取的措施，比如严重的创伤、心脏病发作、呼吸困难等。对于皮肤轻微擦伤来说，这种情况并不属于紧急状况，不需要立即拨打急救电话，</w:t>
      </w:r>
      <w:r>
        <w:t>B</w:t>
      </w:r>
      <w:r>
        <w:t>不符合题意。</w:t>
      </w:r>
    </w:p>
    <w:p w:rsidR="00450F50" w:rsidRDefault="00C84096">
      <w:pPr>
        <w:spacing w:line="360" w:lineRule="auto"/>
        <w:jc w:val="left"/>
        <w:textAlignment w:val="center"/>
      </w:pPr>
      <w:r>
        <w:t>C</w:t>
      </w:r>
      <w:r>
        <w:t>．人工呼吸主要用于心跳骤停或窒息的情况，通过人工的方式帮助患者恢复呼吸。这与皮肤轻微擦伤的处理方法无关，因为擦伤不涉及呼吸系统的功能，</w:t>
      </w:r>
      <w:r>
        <w:t>C</w:t>
      </w:r>
      <w:r>
        <w:t>不符合题意。</w:t>
      </w:r>
    </w:p>
    <w:p w:rsidR="00450F50" w:rsidRDefault="00C84096">
      <w:pPr>
        <w:spacing w:line="360" w:lineRule="auto"/>
        <w:jc w:val="left"/>
        <w:textAlignment w:val="center"/>
      </w:pPr>
      <w:r>
        <w:t>D</w:t>
      </w:r>
      <w:r>
        <w:t>．清洁伤口可以去除伤口上的污垢和细菌，减少感染的风险。然后，使用创可贴可以保护伤口，防止进一步的污染和刺激，同时也有助于止血和促进伤口愈合。创可贴的使用还可以减少患者的疼痛和不适感，</w:t>
      </w:r>
      <w:r>
        <w:t>D</w:t>
      </w:r>
      <w:r>
        <w:t>符合题意。</w:t>
      </w:r>
    </w:p>
    <w:p w:rsidR="00450F50" w:rsidRDefault="00C84096">
      <w:pPr>
        <w:spacing w:line="360" w:lineRule="auto"/>
        <w:jc w:val="left"/>
        <w:textAlignment w:val="center"/>
      </w:pPr>
      <w:r>
        <w:t>故选</w:t>
      </w:r>
      <w:r>
        <w:t>D</w:t>
      </w:r>
      <w:r>
        <w:t>。</w:t>
      </w:r>
    </w:p>
    <w:p w:rsidR="00450F50" w:rsidRDefault="00C84096">
      <w:pPr>
        <w:spacing w:line="360" w:lineRule="auto"/>
        <w:jc w:val="left"/>
        <w:textAlignment w:val="center"/>
      </w:pPr>
      <w:r>
        <w:t>25</w:t>
      </w:r>
      <w:r>
        <w:t>．</w:t>
      </w:r>
      <w:r>
        <w:t>D</w:t>
      </w:r>
    </w:p>
    <w:p w:rsidR="00450F50" w:rsidRDefault="00C84096">
      <w:pPr>
        <w:spacing w:line="360" w:lineRule="auto"/>
        <w:jc w:val="left"/>
        <w:textAlignment w:val="center"/>
      </w:pPr>
      <w:r>
        <w:lastRenderedPageBreak/>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w:t>
      </w:r>
      <w:r>
        <w:t xml:space="preserve"> </w:t>
      </w:r>
    </w:p>
    <w:p w:rsidR="00450F50" w:rsidRDefault="00C84096">
      <w:pPr>
        <w:spacing w:line="360" w:lineRule="auto"/>
        <w:jc w:val="left"/>
        <w:textAlignment w:val="center"/>
      </w:pPr>
      <w:r>
        <w:t>为确保实验组、对照组实验结果的合理性，对影响实验的其他相关因素应设置均处于相同且理想状态，这样做的目的是控制单一变量，便于排除其它因素对实验结果的影响和干扰。</w:t>
      </w:r>
      <w:r>
        <w:rPr>
          <w:rFonts w:eastAsia="Times New Roman"/>
          <w:kern w:val="0"/>
          <w:sz w:val="24"/>
          <w:szCs w:val="24"/>
        </w:rPr>
        <w:t>   </w:t>
      </w:r>
    </w:p>
    <w:p w:rsidR="00450F50" w:rsidRDefault="00C84096">
      <w:pPr>
        <w:spacing w:line="360" w:lineRule="auto"/>
        <w:jc w:val="left"/>
        <w:textAlignment w:val="center"/>
      </w:pPr>
      <w:r>
        <w:t>【详解】</w:t>
      </w:r>
      <w:r>
        <w:t>A</w:t>
      </w:r>
      <w:r>
        <w:t>．根据表格信息可知，本实验的目的是探究植被类型对空气湿度的影响，故该实验的变量为植被类型，</w:t>
      </w:r>
      <w:r>
        <w:t>A</w:t>
      </w:r>
      <w:r>
        <w:t>正确。</w:t>
      </w:r>
      <w:r>
        <w:t xml:space="preserve"> </w:t>
      </w:r>
    </w:p>
    <w:p w:rsidR="00450F50" w:rsidRDefault="00C84096">
      <w:pPr>
        <w:spacing w:line="360" w:lineRule="auto"/>
        <w:jc w:val="left"/>
        <w:textAlignment w:val="center"/>
      </w:pPr>
      <w:r>
        <w:t>B</w:t>
      </w:r>
      <w:r>
        <w:t>．对照组是科学实验中的一个重要组成部分，它用于与实验组进行比较，以验证实验处理的效果。该实验中，裸地没有植被，可以作为对照组，起到对照作用，</w:t>
      </w:r>
      <w:r>
        <w:t>B</w:t>
      </w:r>
      <w:r>
        <w:t>正确。</w:t>
      </w:r>
      <w:r>
        <w:t xml:space="preserve"> </w:t>
      </w:r>
    </w:p>
    <w:p w:rsidR="00450F50" w:rsidRDefault="00C84096">
      <w:pPr>
        <w:spacing w:line="360" w:lineRule="auto"/>
        <w:jc w:val="left"/>
        <w:textAlignment w:val="center"/>
      </w:pPr>
      <w:r>
        <w:t>C</w:t>
      </w:r>
      <w:r>
        <w:t>．根据表格数据，灌木丛区域的平均空气湿度为</w:t>
      </w:r>
      <w:r>
        <w:t>78%</w:t>
      </w:r>
      <w:r>
        <w:t>，高于草地的</w:t>
      </w:r>
      <w:r>
        <w:t>72%</w:t>
      </w:r>
      <w:r>
        <w:t>，</w:t>
      </w:r>
      <w:r>
        <w:t>C</w:t>
      </w:r>
      <w:r>
        <w:t>正确。</w:t>
      </w:r>
      <w:r>
        <w:t xml:space="preserve"> </w:t>
      </w:r>
    </w:p>
    <w:p w:rsidR="00450F50" w:rsidRDefault="00C84096">
      <w:pPr>
        <w:spacing w:line="360" w:lineRule="auto"/>
        <w:jc w:val="left"/>
        <w:textAlignment w:val="center"/>
      </w:pPr>
      <w:r>
        <w:t>D</w:t>
      </w:r>
      <w:r>
        <w:t>．光照强度可能会影响植物的蒸腾作用，进而影响空气湿度。所以，测量时，需要考虑三个区域的光照强度，</w:t>
      </w:r>
      <w:r>
        <w:t>D</w:t>
      </w:r>
      <w:r>
        <w:t>错误。</w:t>
      </w:r>
      <w:r>
        <w:t xml:space="preserve"> </w:t>
      </w:r>
    </w:p>
    <w:p w:rsidR="00450F50" w:rsidRDefault="00C84096">
      <w:pPr>
        <w:spacing w:line="360" w:lineRule="auto"/>
        <w:jc w:val="left"/>
        <w:textAlignment w:val="center"/>
      </w:pPr>
      <w:r>
        <w:t>故选</w:t>
      </w:r>
      <w:r>
        <w:t>D</w:t>
      </w:r>
      <w:r>
        <w:t>。</w:t>
      </w:r>
    </w:p>
    <w:p w:rsidR="00450F50" w:rsidRDefault="00C84096">
      <w:pPr>
        <w:spacing w:line="360" w:lineRule="auto"/>
        <w:jc w:val="left"/>
        <w:textAlignment w:val="center"/>
      </w:pPr>
      <w:r>
        <w:t>26</w:t>
      </w:r>
      <w:r>
        <w:t>．</w:t>
      </w:r>
      <w:r>
        <w:t>(1)④</w:t>
      </w:r>
    </w:p>
    <w:p w:rsidR="00450F50" w:rsidRDefault="00C84096">
      <w:pPr>
        <w:spacing w:line="360" w:lineRule="auto"/>
        <w:jc w:val="left"/>
        <w:textAlignment w:val="center"/>
      </w:pPr>
      <w:r>
        <w:t>(2)</w:t>
      </w:r>
      <w:r>
        <w:t>乙</w:t>
      </w:r>
    </w:p>
    <w:p w:rsidR="00450F50" w:rsidRDefault="00C84096">
      <w:pPr>
        <w:spacing w:line="360" w:lineRule="auto"/>
        <w:jc w:val="left"/>
        <w:textAlignment w:val="center"/>
      </w:pPr>
      <w:r>
        <w:t>(3)</w:t>
      </w:r>
      <w:r>
        <w:t>细胞核</w:t>
      </w:r>
    </w:p>
    <w:p w:rsidR="00450F50" w:rsidRDefault="00C84096">
      <w:pPr>
        <w:spacing w:line="360" w:lineRule="auto"/>
        <w:jc w:val="left"/>
        <w:textAlignment w:val="center"/>
      </w:pPr>
      <w:r>
        <w:t xml:space="preserve">(4)     ⑤     </w:t>
      </w:r>
      <w:r>
        <w:t>叶绿体</w:t>
      </w:r>
    </w:p>
    <w:p w:rsidR="00450F50" w:rsidRDefault="00450F50">
      <w:pPr>
        <w:spacing w:line="360" w:lineRule="auto"/>
        <w:jc w:val="left"/>
        <w:textAlignment w:val="center"/>
      </w:pPr>
    </w:p>
    <w:p w:rsidR="00450F50" w:rsidRDefault="00C84096">
      <w:pPr>
        <w:spacing w:line="360" w:lineRule="auto"/>
        <w:jc w:val="left"/>
        <w:textAlignment w:val="center"/>
      </w:pPr>
      <w:r>
        <w:t>【分析】图甲：</w:t>
      </w:r>
      <w:r>
        <w:t>①</w:t>
      </w:r>
      <w:r>
        <w:t>鞭毛，</w:t>
      </w:r>
      <w:r>
        <w:t>②</w:t>
      </w:r>
      <w:r>
        <w:t>遗传物质，图乙：</w:t>
      </w:r>
      <w:r>
        <w:t>③</w:t>
      </w:r>
      <w:r>
        <w:t>细胞核，图丙：</w:t>
      </w:r>
      <w:r>
        <w:t>④</w:t>
      </w:r>
      <w:r>
        <w:t>纤毛，</w:t>
      </w:r>
      <w:r>
        <w:t>⑤</w:t>
      </w:r>
      <w:r>
        <w:t>口沟</w:t>
      </w:r>
    </w:p>
    <w:p w:rsidR="00450F50" w:rsidRDefault="00C84096">
      <w:pPr>
        <w:spacing w:line="360" w:lineRule="auto"/>
        <w:jc w:val="left"/>
        <w:textAlignment w:val="center"/>
      </w:pPr>
      <w:r>
        <w:t>【详解】（</w:t>
      </w:r>
      <w:r>
        <w:t>1</w:t>
      </w:r>
      <w:r>
        <w:t>）图甲中的</w:t>
      </w:r>
      <w:r>
        <w:t>①</w:t>
      </w:r>
      <w:r>
        <w:t>鞭毛是大肠杆菌用于游动和寻找食物或逃避敌害的结构。图丙中的</w:t>
      </w:r>
      <w:r>
        <w:t>④</w:t>
      </w:r>
      <w:r>
        <w:t>纤毛是草履虫体表用于运动和摄食的结构。他们的的功能类似，它们都是用来帮助生物体移动的。</w:t>
      </w:r>
    </w:p>
    <w:p w:rsidR="00450F50" w:rsidRDefault="00C84096">
      <w:pPr>
        <w:spacing w:line="360" w:lineRule="auto"/>
        <w:jc w:val="left"/>
        <w:textAlignment w:val="center"/>
      </w:pPr>
      <w:r>
        <w:t>（</w:t>
      </w:r>
      <w:r>
        <w:t>2</w:t>
      </w:r>
      <w:r>
        <w:t>）图乙描述的是酵母菌，酵母菌是一种真菌，属于真核生物，可通过出芽生殖的方式繁殖后代。出芽生殖是酵母菌的一种繁殖方式，母细胞长出一个小突起，称为芽体，芽体长大后脱离母细胞，成为新的个体。</w:t>
      </w:r>
    </w:p>
    <w:p w:rsidR="00450F50" w:rsidRDefault="00C84096">
      <w:pPr>
        <w:spacing w:line="360" w:lineRule="auto"/>
        <w:jc w:val="left"/>
        <w:textAlignment w:val="center"/>
      </w:pPr>
      <w:r>
        <w:t>（</w:t>
      </w:r>
      <w:r>
        <w:t>3</w:t>
      </w:r>
      <w:r>
        <w:t>）真核生物有真正的细胞核</w:t>
      </w:r>
      <w:r>
        <w:t xml:space="preserve"> </w:t>
      </w:r>
      <w:r>
        <w:t>，原核生物没有成形的细胞核，因此，从结构上看，乙（酵母菌）、丙（草履虫）细胞都有</w:t>
      </w:r>
      <w:r>
        <w:t>③</w:t>
      </w:r>
      <w:r>
        <w:t>（细胞核），这表示它们都是真核生物。</w:t>
      </w:r>
    </w:p>
    <w:p w:rsidR="00450F50" w:rsidRDefault="00C84096">
      <w:pPr>
        <w:spacing w:line="360" w:lineRule="auto"/>
        <w:jc w:val="left"/>
        <w:textAlignment w:val="center"/>
      </w:pPr>
      <w:r>
        <w:t>（</w:t>
      </w:r>
      <w:r>
        <w:t>4</w:t>
      </w:r>
      <w:r>
        <w:t>）草履虫是一种单细胞原生动物，它通过口沟摄入食物。口沟是草履虫身体前端的一个凹陷，用于摄取水中的食物颗粒。丙（草履虫）通过结构</w:t>
      </w:r>
      <w:r>
        <w:t>⑤</w:t>
      </w:r>
      <w:r>
        <w:t>（口沟）摄入小球藻。未被消化的小球藻仍能存活，其细胞内有叶绿体，能通过光合作用为丙（草履虫）提供营养。</w:t>
      </w:r>
    </w:p>
    <w:p w:rsidR="00450F50" w:rsidRDefault="00C84096">
      <w:pPr>
        <w:spacing w:line="360" w:lineRule="auto"/>
        <w:jc w:val="left"/>
        <w:textAlignment w:val="center"/>
      </w:pPr>
      <w:r>
        <w:lastRenderedPageBreak/>
        <w:t>27</w:t>
      </w:r>
      <w:r>
        <w:t>．</w:t>
      </w:r>
      <w:r>
        <w:t xml:space="preserve">(1)     </w:t>
      </w:r>
      <w:r>
        <w:t>两栖</w:t>
      </w:r>
      <w:r>
        <w:t xml:space="preserve">     </w:t>
      </w:r>
      <w:r>
        <w:t>脊柱</w:t>
      </w:r>
    </w:p>
    <w:p w:rsidR="00450F50" w:rsidRDefault="00C84096">
      <w:pPr>
        <w:spacing w:line="360" w:lineRule="auto"/>
        <w:jc w:val="left"/>
        <w:textAlignment w:val="center"/>
      </w:pPr>
      <w:r>
        <w:t>(2)</w:t>
      </w:r>
      <w:r>
        <w:t>温度</w:t>
      </w:r>
    </w:p>
    <w:p w:rsidR="00450F50" w:rsidRDefault="00C84096">
      <w:pPr>
        <w:spacing w:line="360" w:lineRule="auto"/>
        <w:jc w:val="left"/>
        <w:textAlignment w:val="center"/>
      </w:pPr>
      <w:r>
        <w:t xml:space="preserve">(3)     </w:t>
      </w:r>
      <w:r>
        <w:t>美国牛蛙是杂食性，可捕食体型小于其口宽的无脊椎动物和鱼类、两栖类、爬行类、鸟类等多种动物</w:t>
      </w:r>
      <w:r>
        <w:t xml:space="preserve">     </w:t>
      </w:r>
      <w:r>
        <w:t>捕食关系和竞争关系</w:t>
      </w:r>
    </w:p>
    <w:p w:rsidR="00450F50" w:rsidRDefault="00C84096">
      <w:pPr>
        <w:spacing w:line="360" w:lineRule="auto"/>
        <w:jc w:val="left"/>
        <w:textAlignment w:val="center"/>
      </w:pPr>
      <w:r>
        <w:t xml:space="preserve">(4)     </w:t>
      </w:r>
      <w:r>
        <w:t>减少（或者受到威胁）</w:t>
      </w:r>
      <w:r>
        <w:t xml:space="preserve">     </w:t>
      </w:r>
      <w:r>
        <w:t>自动调节</w:t>
      </w:r>
      <w:r>
        <w:t>/</w:t>
      </w:r>
      <w:r>
        <w:t>自我调节</w:t>
      </w:r>
    </w:p>
    <w:p w:rsidR="00450F50" w:rsidRDefault="00C84096">
      <w:pPr>
        <w:spacing w:line="360" w:lineRule="auto"/>
        <w:jc w:val="left"/>
        <w:textAlignment w:val="center"/>
      </w:pPr>
      <w:r>
        <w:t>(5)</w:t>
      </w:r>
      <w:r>
        <w:t>树立警告牌标语告知</w:t>
      </w:r>
      <w:r>
        <w:t>“</w:t>
      </w:r>
      <w:r>
        <w:t>随意放生会破坏生态</w:t>
      </w:r>
      <w:r>
        <w:t>”</w:t>
      </w:r>
      <w:r>
        <w:t>、宣传随意放生的危害生态环境的案例（或向周围群众宣传生物入侵产生的危害；不要网购或随意放生外来物种；遇到有人随意放生，进行劝阻或向相关部门举报。）</w:t>
      </w:r>
    </w:p>
    <w:p w:rsidR="00450F50" w:rsidRDefault="00450F50">
      <w:pPr>
        <w:spacing w:line="360" w:lineRule="auto"/>
        <w:jc w:val="left"/>
        <w:textAlignment w:val="center"/>
      </w:pPr>
    </w:p>
    <w:p w:rsidR="00450F50" w:rsidRDefault="00C84096">
      <w:pPr>
        <w:spacing w:line="360" w:lineRule="auto"/>
        <w:jc w:val="left"/>
        <w:textAlignment w:val="center"/>
      </w:pPr>
      <w:r>
        <w:t>【分析】</w:t>
      </w:r>
      <w:r>
        <w:t>1</w:t>
      </w:r>
      <w:r>
        <w:t>．两栖动物是指幼体生活在水中，用鳃呼吸。成体既能生活在水中，也能生活在潮湿的陆地上，主要用肺呼吸，兼用皮肤呼吸。常见的两栖动物有青蛙、蟾蜍、大鲵和蝾螈等。</w:t>
      </w:r>
    </w:p>
    <w:p w:rsidR="00450F50" w:rsidRDefault="00C84096">
      <w:pPr>
        <w:spacing w:line="360" w:lineRule="auto"/>
        <w:jc w:val="left"/>
        <w:textAlignment w:val="center"/>
      </w:pPr>
      <w:r>
        <w:t>2</w:t>
      </w:r>
      <w:r>
        <w:t>．环境中影响生物的生活和分布的因素叫做生态因素，包括非生物因素和生物因素。非生物因素有光、温度、水、空气等。生物因素是指环境中影响某种生物个体生活的其他所有生物，包括同种和不同种的生物个体。</w:t>
      </w:r>
    </w:p>
    <w:p w:rsidR="00450F50" w:rsidRDefault="00C84096">
      <w:pPr>
        <w:spacing w:line="360" w:lineRule="auto"/>
        <w:jc w:val="left"/>
        <w:textAlignment w:val="center"/>
      </w:pPr>
      <w:r>
        <w:t>3</w:t>
      </w:r>
      <w:r>
        <w:t>．生物多样性面临威胁的原因主要包括以下四个方面：栖息地的破坏或丧失；掠夺式的开发和利用：乱砍滥伐，乱捕滥杀；环境污染；外来生物入侵。</w:t>
      </w:r>
    </w:p>
    <w:p w:rsidR="00450F50" w:rsidRDefault="00C84096">
      <w:pPr>
        <w:spacing w:line="360" w:lineRule="auto"/>
        <w:jc w:val="left"/>
        <w:textAlignment w:val="center"/>
      </w:pPr>
      <w:r>
        <w:t>【详解】（</w:t>
      </w:r>
      <w:r>
        <w:t>1</w:t>
      </w:r>
      <w:r>
        <w:t>）美洲牛蛙的幼体生活在水中，用鳃呼吸；成体既能生活在水中，也能生活在潮湿的陆地上，主要用肺呼吸，兼用皮肤呼吸，故属于两栖动物。美洲牛蛙和尼罗罗非鱼都属于脊椎动物，这是因为它们都有由脊椎骨组成的脊柱。</w:t>
      </w:r>
    </w:p>
    <w:p w:rsidR="00450F50" w:rsidRDefault="00C84096">
      <w:pPr>
        <w:spacing w:line="360" w:lineRule="auto"/>
        <w:jc w:val="left"/>
        <w:textAlignment w:val="center"/>
      </w:pPr>
      <w:r>
        <w:t>（</w:t>
      </w:r>
      <w:r>
        <w:t>2</w:t>
      </w:r>
      <w:r>
        <w:t>）尼罗罗非鱼不耐寒，在北方无法过冬，却能在长江以南大量繁殖。可见，造成尼罗罗非鱼在我国南北分布差异的非生物因素主要是温度。</w:t>
      </w:r>
    </w:p>
    <w:p w:rsidR="00450F50" w:rsidRDefault="00C84096">
      <w:pPr>
        <w:spacing w:line="360" w:lineRule="auto"/>
        <w:jc w:val="left"/>
        <w:textAlignment w:val="center"/>
      </w:pPr>
      <w:r>
        <w:t>（</w:t>
      </w:r>
      <w:r>
        <w:t>3</w:t>
      </w:r>
      <w:r>
        <w:t>）结合资料文字信息可知，美洲牛蛙成为典型入侵动物的一个自身原因是其杂食性，它可以捕食多种动物，包括无脊椎动物、鱼类、两栖类、爬行类和鸟类等。当美洲牛蛙入侵农田生态系统后，它与本土青蛙之间的关系主要是捕食关系和竞争关系。捕食关系体现在美洲牛蛙捕食本土青蛙，而竞争关系则是因为两者都捕食昆虫。</w:t>
      </w:r>
    </w:p>
    <w:p w:rsidR="00450F50" w:rsidRDefault="00C84096">
      <w:pPr>
        <w:spacing w:line="360" w:lineRule="auto"/>
        <w:jc w:val="left"/>
        <w:textAlignment w:val="center"/>
      </w:pPr>
      <w:r>
        <w:t>（</w:t>
      </w:r>
      <w:r>
        <w:t>4</w:t>
      </w:r>
      <w:r>
        <w:t>）生物入侵往往会危害本土生物，导致当地生物多样性减少（或受到威胁）。这是因为入侵物种可能会捕食、竞争或排挤本土物种，从而改变生态系统的结构和功能。通常生物种类和数量越多，食物链和食物网越复杂，生态系统的自动调节能力越强，生态系统的结构越稳</w:t>
      </w:r>
      <w:r>
        <w:lastRenderedPageBreak/>
        <w:t>定。所以，生物多样性的减少会进一步导致当地生态系统的自动调节能力减弱。</w:t>
      </w:r>
    </w:p>
    <w:p w:rsidR="00450F50" w:rsidRDefault="00C84096">
      <w:pPr>
        <w:spacing w:line="360" w:lineRule="auto"/>
        <w:jc w:val="left"/>
        <w:textAlignment w:val="center"/>
      </w:pPr>
      <w:r>
        <w:t>（</w:t>
      </w:r>
      <w:r>
        <w:t>5</w:t>
      </w:r>
      <w:r>
        <w:t>）针对随意放生现象，可以采取以下两点做法：</w:t>
      </w:r>
      <w:r>
        <w:t>①</w:t>
      </w:r>
      <w:r>
        <w:t>树立警告牌标语告知</w:t>
      </w:r>
      <w:r>
        <w:t>“</w:t>
      </w:r>
      <w:r>
        <w:t>随意放生会破坏生态</w:t>
      </w:r>
      <w:r>
        <w:t>”</w:t>
      </w:r>
      <w:r>
        <w:t>，以提高公众的环保意识；</w:t>
      </w:r>
      <w:r>
        <w:t>②</w:t>
      </w:r>
      <w:r>
        <w:t>宣传随意放生的危害生态环境的案例，向周围群众宣传生物入侵产生的危害，并提醒他们不要网购或随意放生外来物种。如果遇到有人随意放生，可以进行劝阻或向相关部门举报。（写</w:t>
      </w:r>
      <w:r>
        <w:t>2</w:t>
      </w:r>
      <w:r>
        <w:t>条，合理即可）</w:t>
      </w:r>
      <w:r>
        <w:t xml:space="preserve"> </w:t>
      </w:r>
    </w:p>
    <w:p w:rsidR="00450F50" w:rsidRDefault="00C84096">
      <w:pPr>
        <w:spacing w:line="360" w:lineRule="auto"/>
        <w:jc w:val="left"/>
        <w:textAlignment w:val="center"/>
      </w:pPr>
      <w:r>
        <w:t>28</w:t>
      </w:r>
      <w:r>
        <w:t>．</w:t>
      </w:r>
      <w:r>
        <w:t xml:space="preserve">(1)     </w:t>
      </w:r>
      <w:r>
        <w:t>杂交</w:t>
      </w:r>
      <w:r>
        <w:t xml:space="preserve">     </w:t>
      </w:r>
      <w:r>
        <w:t>克隆</w:t>
      </w:r>
      <w:r>
        <w:t xml:space="preserve">     </w:t>
      </w:r>
      <w:r>
        <w:t>无性</w:t>
      </w:r>
    </w:p>
    <w:p w:rsidR="00450F50" w:rsidRDefault="00C84096">
      <w:pPr>
        <w:spacing w:line="360" w:lineRule="auto"/>
        <w:jc w:val="left"/>
        <w:textAlignment w:val="center"/>
      </w:pPr>
      <w:r>
        <w:t xml:space="preserve">(2)     </w:t>
      </w:r>
      <w:r>
        <w:t>受精卵</w:t>
      </w:r>
      <w:r>
        <w:t xml:space="preserve">     </w:t>
      </w:r>
      <w:r>
        <w:t>双亲</w:t>
      </w:r>
    </w:p>
    <w:p w:rsidR="00450F50" w:rsidRDefault="00450F50">
      <w:pPr>
        <w:spacing w:line="360" w:lineRule="auto"/>
        <w:jc w:val="left"/>
        <w:textAlignment w:val="center"/>
      </w:pPr>
    </w:p>
    <w:p w:rsidR="00450F50" w:rsidRDefault="00C84096">
      <w:pPr>
        <w:spacing w:line="360" w:lineRule="auto"/>
        <w:jc w:val="left"/>
        <w:textAlignment w:val="center"/>
      </w:pPr>
      <w:r>
        <w:t>【分析】无性生殖是指生物体不通过两性生殖细胞的结合而直接产生新个体的生殖方式。无性生殖通常不涉及遗传物质的重新组合，因此后代与母体具有几乎相同的遗传特性。有性生殖是指由两性生殖细胞结合形成受精卵，再由受精卵发育成新个体的生殖方式。有性生殖的后代，由于遗传物质的重新组合，具有双亲的遗传特性。</w:t>
      </w:r>
    </w:p>
    <w:p w:rsidR="00450F50" w:rsidRDefault="00C84096">
      <w:pPr>
        <w:spacing w:line="360" w:lineRule="auto"/>
        <w:jc w:val="left"/>
        <w:textAlignment w:val="center"/>
      </w:pPr>
      <w:r>
        <w:t>【详解】（</w:t>
      </w:r>
      <w:r>
        <w:t>1</w:t>
      </w:r>
      <w:r>
        <w:t>）</w:t>
      </w:r>
      <w:r>
        <w:t>①</w:t>
      </w:r>
      <w:r>
        <w:t>杂交是一种传统的育种方法，它涉及到将两个不同基因型的个体进行交配，从而结合它们的遗传特性，产生具有新特性的后代，杂交水稻的产生是运用了杂交技术。</w:t>
      </w:r>
      <w:r>
        <w:t>②</w:t>
      </w:r>
      <w:r>
        <w:t>克隆是指生物体通过体细胞进行的无性繁殖，以及由无性繁殖形成的基因型完全相同的后代个体。</w:t>
      </w:r>
      <w:r>
        <w:t>1996</w:t>
      </w:r>
      <w:r>
        <w:t>年，世界上第一只通过体细胞克隆技术诞生的哺乳动物</w:t>
      </w:r>
      <w:r>
        <w:t>——</w:t>
      </w:r>
      <w:r>
        <w:t>绵羊</w:t>
      </w:r>
      <w:r>
        <w:t>“</w:t>
      </w:r>
      <w:r>
        <w:t>多莉</w:t>
      </w:r>
      <w:r>
        <w:t>”</w:t>
      </w:r>
      <w:r>
        <w:t>诞生，标志着克隆技术进入了一个新的阶段。</w:t>
      </w:r>
      <w:r>
        <w:t>③</w:t>
      </w:r>
      <w:r>
        <w:t>无性生殖是指生物体不通过两性生殖细胞的结合而直接产生新个体的生殖方式。植物的组织培养和克隆技术均不涉及两性生殖细胞的结合，因此，属于无性生殖。</w:t>
      </w:r>
    </w:p>
    <w:p w:rsidR="00450F50" w:rsidRDefault="00C84096">
      <w:pPr>
        <w:spacing w:line="360" w:lineRule="auto"/>
        <w:jc w:val="left"/>
        <w:textAlignment w:val="center"/>
      </w:pPr>
      <w:r>
        <w:t>（</w:t>
      </w:r>
      <w:r>
        <w:t>2</w:t>
      </w:r>
      <w:r>
        <w:t>）有性生殖是指由两性生殖细胞（精子和卵细胞）结合形成受精卵，再由受精卵发育成新个体的生殖方式。有性生殖的后代，由于遗传物质的重新组合，具有双亲的遗传特性，这使得后代具有更大的变异性和适应性。</w:t>
      </w:r>
    </w:p>
    <w:p w:rsidR="00450F50" w:rsidRDefault="00C84096">
      <w:pPr>
        <w:spacing w:line="360" w:lineRule="auto"/>
        <w:jc w:val="left"/>
        <w:textAlignment w:val="center"/>
      </w:pPr>
      <w:r>
        <w:t>29</w:t>
      </w:r>
      <w:r>
        <w:t>．</w:t>
      </w:r>
      <w:r>
        <w:t>(1)</w:t>
      </w:r>
      <w:r>
        <w:t>小肠</w:t>
      </w:r>
    </w:p>
    <w:p w:rsidR="00450F50" w:rsidRDefault="00C84096">
      <w:pPr>
        <w:spacing w:line="360" w:lineRule="auto"/>
        <w:jc w:val="left"/>
        <w:textAlignment w:val="center"/>
      </w:pPr>
      <w:r>
        <w:t>(2)</w:t>
      </w:r>
      <w:r>
        <w:t>保护易感人群</w:t>
      </w:r>
    </w:p>
    <w:p w:rsidR="00450F50" w:rsidRDefault="00C84096">
      <w:pPr>
        <w:spacing w:line="360" w:lineRule="auto"/>
        <w:jc w:val="left"/>
        <w:textAlignment w:val="center"/>
      </w:pPr>
      <w:r>
        <w:t>(3)     ①     ④     a</w:t>
      </w:r>
    </w:p>
    <w:p w:rsidR="00450F50" w:rsidRDefault="00C84096">
      <w:pPr>
        <w:spacing w:line="360" w:lineRule="auto"/>
        <w:jc w:val="left"/>
        <w:textAlignment w:val="center"/>
      </w:pPr>
      <w:r>
        <w:t>(4)1.</w:t>
      </w:r>
      <w:r>
        <w:t>注意用法用量</w:t>
      </w:r>
      <w:r>
        <w:t>2.</w:t>
      </w:r>
      <w:r>
        <w:t>注意用药的时间间隔</w:t>
      </w:r>
      <w:r>
        <w:t>3.</w:t>
      </w:r>
      <w:r>
        <w:t>注意药物的生产日期</w:t>
      </w:r>
      <w:r>
        <w:t>4.</w:t>
      </w:r>
      <w:r>
        <w:t>注意对症用药等言之有理即可</w:t>
      </w:r>
    </w:p>
    <w:p w:rsidR="00450F50" w:rsidRDefault="00450F50">
      <w:pPr>
        <w:spacing w:line="360" w:lineRule="auto"/>
        <w:jc w:val="left"/>
        <w:textAlignment w:val="center"/>
      </w:pPr>
    </w:p>
    <w:p w:rsidR="00450F50" w:rsidRDefault="00C84096">
      <w:pPr>
        <w:spacing w:line="360" w:lineRule="auto"/>
        <w:jc w:val="left"/>
        <w:textAlignment w:val="center"/>
      </w:pPr>
      <w:r>
        <w:t>【分析】图中：</w:t>
      </w:r>
      <w:r>
        <w:t>①</w:t>
      </w:r>
      <w:r>
        <w:t>是主动脉、</w:t>
      </w:r>
      <w:r>
        <w:t>②</w:t>
      </w:r>
      <w:r>
        <w:t>是肺动脉、</w:t>
      </w:r>
      <w:r>
        <w:t>③</w:t>
      </w:r>
      <w:r>
        <w:t>支气管、</w:t>
      </w:r>
      <w:r>
        <w:t>④</w:t>
      </w:r>
      <w:r>
        <w:t>肺泡、</w:t>
      </w:r>
      <w:r>
        <w:t>a</w:t>
      </w:r>
      <w:r>
        <w:t>是氧气、</w:t>
      </w:r>
      <w:r>
        <w:t>b</w:t>
      </w:r>
      <w:r>
        <w:t>是二氧化碳，据此回答。</w:t>
      </w:r>
    </w:p>
    <w:p w:rsidR="00450F50" w:rsidRDefault="00C84096">
      <w:pPr>
        <w:spacing w:line="360" w:lineRule="auto"/>
        <w:jc w:val="left"/>
        <w:textAlignment w:val="center"/>
      </w:pPr>
      <w:r>
        <w:lastRenderedPageBreak/>
        <w:t>【详解】（</w:t>
      </w:r>
      <w:r>
        <w:t>1</w:t>
      </w:r>
      <w:r>
        <w:t>）</w:t>
      </w:r>
      <w:r>
        <w:t xml:space="preserve"> </w:t>
      </w:r>
      <w:r>
        <w:t>蛋白质在胃中开始被消化，在胃蛋白酶的作用分解成多肽。进入小肠后，在肠液和胰液的作用下被彻底分解成氨基酸。</w:t>
      </w:r>
      <w:r>
        <w:t xml:space="preserve"> </w:t>
      </w:r>
      <w:r>
        <w:t>故莲子既可食用又可入药，其中富含的蛋白质最终在人体的小肠内被分解成氨基酸。</w:t>
      </w:r>
    </w:p>
    <w:p w:rsidR="00450F50" w:rsidRDefault="00C84096">
      <w:pPr>
        <w:spacing w:line="360" w:lineRule="auto"/>
        <w:jc w:val="left"/>
        <w:textAlignment w:val="center"/>
      </w:pPr>
      <w:r>
        <w:t>（</w:t>
      </w:r>
      <w:r>
        <w:t>2</w:t>
      </w:r>
      <w:r>
        <w:t>）易感人群对某些传染病缺乏免疫力而容易感染该病的人群。体育锻炼，增强免疫都属于保护易感人群，故练习太极拳、八段锦能增强免疫系统阻挡病原体入侵的能力，这属于传染病预防措施中的保护易感人群。</w:t>
      </w:r>
    </w:p>
    <w:p w:rsidR="00450F50" w:rsidRDefault="00C84096">
      <w:pPr>
        <w:spacing w:line="360" w:lineRule="auto"/>
        <w:jc w:val="left"/>
        <w:textAlignment w:val="center"/>
      </w:pPr>
      <w:r>
        <w:t>（</w:t>
      </w:r>
      <w:r>
        <w:t>3</w:t>
      </w:r>
      <w:r>
        <w:t>）心脏主要由心肌构成，经常参加体育锻炼的人，心肌收缩能力强，心脏输送血液的能力强，心输出量大，心脏每次泵出的血量增多，其中左心室收缩，可将血液从图甲中的</w:t>
      </w:r>
      <w:r>
        <w:t>①</w:t>
      </w:r>
      <w:r>
        <w:t>主动脉泵至全身各处。另外，进行体育锻炼时，经常性的深呼吸运动，使图乙中参与气体交换的</w:t>
      </w:r>
      <w:r>
        <w:t>④</w:t>
      </w:r>
      <w:r>
        <w:t>肺泡数量增多，促进肺活量的增加，能促进体内组织细胞进行呼吸作用，有利于图乙中的</w:t>
      </w:r>
      <w:r>
        <w:t>a</w:t>
      </w:r>
      <w:r>
        <w:t>氧气从肺泡进入血液过程的进行，血液含氧量增多。</w:t>
      </w:r>
    </w:p>
    <w:p w:rsidR="00450F50" w:rsidRDefault="00C84096">
      <w:pPr>
        <w:spacing w:line="360" w:lineRule="auto"/>
        <w:jc w:val="left"/>
        <w:textAlignment w:val="center"/>
      </w:pPr>
      <w:r>
        <w:t>（</w:t>
      </w:r>
      <w:r>
        <w:t>4</w:t>
      </w:r>
      <w:r>
        <w:t>）安全用药是指根据病情需要，正确选择药物的品种、剂量和服用时间等，以充分发挥最佳效果，尽量避免药物对人体产生的不良作用或危害。</w:t>
      </w:r>
      <w:r>
        <w:t xml:space="preserve"> </w:t>
      </w:r>
      <w:r>
        <w:t>服用板蓝根颗粒，应注意：</w:t>
      </w:r>
      <w:r>
        <w:t>1</w:t>
      </w:r>
      <w:r>
        <w:t>．注意用法用量；</w:t>
      </w:r>
      <w:r>
        <w:t>2</w:t>
      </w:r>
      <w:r>
        <w:t>．注意用药的时间间隔；</w:t>
      </w:r>
      <w:r>
        <w:t>3</w:t>
      </w:r>
      <w:r>
        <w:t>．注意药物的生产日期</w:t>
      </w:r>
      <w:r>
        <w:t>4</w:t>
      </w:r>
      <w:r>
        <w:t>．注意对症用药等。</w:t>
      </w:r>
    </w:p>
    <w:p w:rsidR="00450F50" w:rsidRDefault="00C84096">
      <w:pPr>
        <w:spacing w:line="360" w:lineRule="auto"/>
        <w:jc w:val="left"/>
        <w:textAlignment w:val="center"/>
      </w:pPr>
      <w:r>
        <w:t>30</w:t>
      </w:r>
      <w:r>
        <w:t>．</w:t>
      </w:r>
      <w:r>
        <w:t xml:space="preserve">(1)     </w:t>
      </w:r>
      <w:r>
        <w:t>被子</w:t>
      </w:r>
      <w:r>
        <w:t xml:space="preserve">     </w:t>
      </w:r>
      <w:r>
        <w:t>氮</w:t>
      </w:r>
    </w:p>
    <w:p w:rsidR="00450F50" w:rsidRDefault="00C84096">
      <w:pPr>
        <w:spacing w:line="360" w:lineRule="auto"/>
        <w:jc w:val="left"/>
        <w:textAlignment w:val="center"/>
      </w:pPr>
      <w:r>
        <w:t xml:space="preserve">(2)     </w:t>
      </w:r>
      <w:r>
        <w:t>减轻</w:t>
      </w:r>
      <w:r>
        <w:t xml:space="preserve">     </w:t>
      </w:r>
      <w:r>
        <w:t>是否施用</w:t>
      </w:r>
      <w:r>
        <w:t>80</w:t>
      </w:r>
      <w:r>
        <w:t>％的全量化肥</w:t>
      </w:r>
    </w:p>
    <w:p w:rsidR="00450F50" w:rsidRDefault="00C84096">
      <w:pPr>
        <w:spacing w:line="360" w:lineRule="auto"/>
        <w:jc w:val="left"/>
        <w:textAlignment w:val="center"/>
      </w:pPr>
      <w:r>
        <w:t>(3)</w:t>
      </w:r>
      <w:r>
        <w:t>丁组方案土壤总空隙度最大，促进农作物根的呼吸作用。丁组方案农作物产量最高。</w:t>
      </w:r>
    </w:p>
    <w:p w:rsidR="00450F50" w:rsidRDefault="00C84096">
      <w:pPr>
        <w:spacing w:line="360" w:lineRule="auto"/>
        <w:jc w:val="left"/>
        <w:textAlignment w:val="center"/>
      </w:pPr>
      <w:r>
        <w:t>(4)</w:t>
      </w:r>
      <w:r>
        <w:t>稻谷晒干保存稻谷；低温保存稻谷；低氧环境保存</w:t>
      </w:r>
    </w:p>
    <w:p w:rsidR="00450F50" w:rsidRDefault="00450F50">
      <w:pPr>
        <w:spacing w:line="360" w:lineRule="auto"/>
        <w:jc w:val="left"/>
        <w:textAlignment w:val="center"/>
      </w:pPr>
    </w:p>
    <w:p w:rsidR="00450F50" w:rsidRDefault="00C84096">
      <w:pPr>
        <w:spacing w:line="360" w:lineRule="auto"/>
        <w:jc w:val="left"/>
        <w:textAlignment w:val="center"/>
      </w:pPr>
      <w: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rsidR="00450F50" w:rsidRDefault="00C84096">
      <w:pPr>
        <w:spacing w:line="360" w:lineRule="auto"/>
        <w:jc w:val="left"/>
        <w:textAlignment w:val="center"/>
      </w:pPr>
      <w:r>
        <w:t>【详解】（</w:t>
      </w:r>
      <w:r>
        <w:t>1</w:t>
      </w:r>
      <w:r>
        <w:t>）紫云英和水稻都有花、果实和种子，所以它们都是被子植物。根瘤菌与紫云英共生，通过固氮作用将空气中的氮气转化为植物能吸收的含氮无机盐，因此能增加土壤中含氮无机盐的量。</w:t>
      </w:r>
    </w:p>
    <w:p w:rsidR="00450F50" w:rsidRDefault="00C84096">
      <w:pPr>
        <w:spacing w:line="360" w:lineRule="auto"/>
        <w:jc w:val="left"/>
        <w:textAlignment w:val="center"/>
      </w:pPr>
      <w:r>
        <w:t>（</w:t>
      </w:r>
      <w:r>
        <w:t>2</w:t>
      </w:r>
      <w:r>
        <w:t>）根据表格数据，与乙组相比，丙和丁两组的土壤总孔隙度都增加，这表明紫云英还田能够减轻因单施化肥造成的土壤板结程度。丙和丁两组形成一组对照实验，唯一的区别是是</w:t>
      </w:r>
      <w:r>
        <w:lastRenderedPageBreak/>
        <w:t>否施加</w:t>
      </w:r>
      <w:r>
        <w:t>80%</w:t>
      </w:r>
      <w:r>
        <w:t>全量化肥，其他条件均一样，因此，其变量是是否施用</w:t>
      </w:r>
      <w:r>
        <w:t>80</w:t>
      </w:r>
      <w:r>
        <w:t>％的全量化肥。在这两组中，丁组的稻谷产量最高。</w:t>
      </w:r>
    </w:p>
    <w:p w:rsidR="00450F50" w:rsidRDefault="00C84096">
      <w:pPr>
        <w:spacing w:line="360" w:lineRule="auto"/>
        <w:jc w:val="left"/>
        <w:textAlignment w:val="center"/>
      </w:pPr>
      <w:r>
        <w:t>（</w:t>
      </w:r>
      <w:r>
        <w:t>3</w:t>
      </w:r>
      <w:r>
        <w:t>）研究者认为丁组为最优方案，其理由有两条：一是紫云英还田并适量施化肥能增加土壤含氮量和土壤总孔隙度，从而提高土壤肥力和改善土壤透气性；二是稻谷产量高。</w:t>
      </w:r>
    </w:p>
    <w:p w:rsidR="00450F50" w:rsidRDefault="00C84096">
      <w:pPr>
        <w:spacing w:line="360" w:lineRule="auto"/>
        <w:jc w:val="left"/>
        <w:textAlignment w:val="center"/>
      </w:pPr>
      <w:r>
        <w:t>（</w:t>
      </w:r>
      <w:r>
        <w:t>4</w:t>
      </w:r>
      <w:r>
        <w:t>）为了更好地储存稻谷，从减少有机物消耗的角度，可以给出两个建议：一是低温储存，因为低温可以抑制呼吸酶的活性，降低呼吸速率，减少有机物的消耗；二是低氧储存，低氧可以抑制细胞有氧呼吸，降低呼吸速率，减少有机物的消耗。</w:t>
      </w:r>
    </w:p>
    <w:p w:rsidR="00450F50" w:rsidRDefault="00C84096">
      <w:pPr>
        <w:spacing w:line="360" w:lineRule="auto"/>
        <w:jc w:val="left"/>
        <w:textAlignment w:val="center"/>
      </w:pPr>
      <w:r>
        <w:t>31</w:t>
      </w:r>
      <w:r>
        <w:t>．</w:t>
      </w:r>
      <w:r>
        <w:t>(1)</w:t>
      </w:r>
      <w:r>
        <w:t>显性</w:t>
      </w:r>
    </w:p>
    <w:p w:rsidR="00450F50" w:rsidRDefault="00C84096">
      <w:pPr>
        <w:spacing w:line="360" w:lineRule="auto"/>
        <w:jc w:val="left"/>
        <w:textAlignment w:val="center"/>
      </w:pPr>
      <w:r>
        <w:t>(2)③</w:t>
      </w:r>
    </w:p>
    <w:p w:rsidR="00450F50" w:rsidRDefault="00C84096">
      <w:pPr>
        <w:spacing w:line="360" w:lineRule="auto"/>
        <w:jc w:val="left"/>
        <w:textAlignment w:val="center"/>
      </w:pPr>
      <w:r>
        <w:t>(3)     3∶1     ①</w:t>
      </w:r>
      <w:r>
        <w:t>或</w:t>
      </w:r>
      <w:r>
        <w:t>②</w:t>
      </w:r>
    </w:p>
    <w:p w:rsidR="00450F50" w:rsidRDefault="00C84096">
      <w:pPr>
        <w:spacing w:line="360" w:lineRule="auto"/>
        <w:jc w:val="left"/>
        <w:textAlignment w:val="center"/>
      </w:pPr>
      <w:r>
        <w:t xml:space="preserve">(4)     1∶1     </w:t>
      </w:r>
      <w:r>
        <w:t>全为长翅</w:t>
      </w:r>
    </w:p>
    <w:p w:rsidR="00450F50" w:rsidRDefault="00C84096">
      <w:pPr>
        <w:spacing w:line="360" w:lineRule="auto"/>
        <w:jc w:val="left"/>
        <w:textAlignment w:val="center"/>
      </w:pPr>
      <w:r>
        <w:t>(5)</w:t>
      </w:r>
      <w:r>
        <w:t>基因和环境</w:t>
      </w:r>
    </w:p>
    <w:p w:rsidR="00450F50" w:rsidRDefault="00450F50">
      <w:pPr>
        <w:spacing w:line="360" w:lineRule="auto"/>
        <w:jc w:val="left"/>
        <w:textAlignment w:val="center"/>
      </w:pPr>
    </w:p>
    <w:p w:rsidR="00450F50" w:rsidRDefault="00C84096">
      <w:pPr>
        <w:spacing w:line="360" w:lineRule="auto"/>
        <w:jc w:val="left"/>
        <w:textAlignment w:val="center"/>
      </w:pPr>
      <w:r>
        <w:t>【分析】（</w:t>
      </w:r>
      <w:r>
        <w:t>1</w:t>
      </w:r>
      <w:r>
        <w:t>）生物体的形态特征、生理特征和行为方式叫做性状，同种生物同一性状的不同表现形式称为相对性状。亲代与子代间在性状上的相似性叫做遗传，生物的亲代与子代之间以及子代的个体之间在性状上的差异叫变异。</w:t>
      </w:r>
    </w:p>
    <w:p w:rsidR="00450F50" w:rsidRDefault="00C84096">
      <w:pPr>
        <w:spacing w:line="360" w:lineRule="auto"/>
        <w:jc w:val="left"/>
        <w:textAlignment w:val="center"/>
      </w:pPr>
      <w:r>
        <w:t>（</w:t>
      </w:r>
      <w:r>
        <w:t>2</w:t>
      </w:r>
      <w:r>
        <w:t>）生物体的某些性状是由一对基因控制的，而成对的基因往往有显性和隐性之分，当细胞内控制某种性状的一对基因，都是显性的或者一个是显性、一个是隐性时，只有显性基因控制的性状才会表现出来当控制某种性状的基因都是隐性性状时，才会表现出隐性性状。</w:t>
      </w:r>
    </w:p>
    <w:p w:rsidR="00450F50" w:rsidRDefault="00C84096">
      <w:pPr>
        <w:spacing w:line="360" w:lineRule="auto"/>
        <w:jc w:val="left"/>
        <w:textAlignment w:val="center"/>
      </w:pPr>
      <w:r>
        <w:t>【详解】（</w:t>
      </w:r>
      <w:r>
        <w:t>1</w:t>
      </w:r>
      <w:r>
        <w:t>）果蝇的长翅和残翅是一对相对性状，根据题意，选用一只长翅果蝇与一只残翅果蝇作为亲代，进行多次杂交，得到的子代（子一代）全为长翅，说明长翅是显性性状，残翅是隐性性状。</w:t>
      </w:r>
    </w:p>
    <w:p w:rsidR="00450F50" w:rsidRDefault="00C84096">
      <w:pPr>
        <w:spacing w:line="360" w:lineRule="auto"/>
        <w:jc w:val="left"/>
        <w:textAlignment w:val="center"/>
      </w:pPr>
      <w:r>
        <w:t>（</w:t>
      </w:r>
      <w:r>
        <w:t>2</w:t>
      </w:r>
      <w:r>
        <w:t>）由于长翅是显性性状，残翅是隐性性状，因此亲代残翅果蝇的基因型为</w:t>
      </w:r>
      <w:r>
        <w:t>aa</w:t>
      </w:r>
      <w:r>
        <w:t>，即图乙中的</w:t>
      </w:r>
      <w:r>
        <w:t>③</w:t>
      </w:r>
      <w:r>
        <w:t>。</w:t>
      </w:r>
    </w:p>
    <w:p w:rsidR="00450F50" w:rsidRDefault="00C84096">
      <w:pPr>
        <w:spacing w:line="360" w:lineRule="auto"/>
        <w:jc w:val="left"/>
        <w:textAlignment w:val="center"/>
      </w:pPr>
      <w:r>
        <w:t>（</w:t>
      </w:r>
      <w:r>
        <w:t>3</w:t>
      </w:r>
      <w:r>
        <w:t>）图丙中，子二代果蝇的长翅与残翅的数量比</w:t>
      </w:r>
      <w:r>
        <w:t>75%</w:t>
      </w:r>
      <w:r>
        <w:t>：</w:t>
      </w:r>
      <w:r>
        <w:t>25%</w:t>
      </w:r>
      <w:r>
        <w:t>，是</w:t>
      </w:r>
      <w:r>
        <w:t>3</w:t>
      </w:r>
      <w:r>
        <w:t>：</w:t>
      </w:r>
      <w:r>
        <w:t>1</w:t>
      </w:r>
      <w:r>
        <w:t>。由于亲代长翅果蝇和残翅果蝇产生的子一代果蝇全为长翅，亲代残翅基因型为</w:t>
      </w:r>
      <w:r>
        <w:t>aa</w:t>
      </w:r>
      <w:r>
        <w:t>，一定会有一个</w:t>
      </w:r>
      <w:r>
        <w:t>a</w:t>
      </w:r>
      <w:r>
        <w:t>基因给子一代，因此，子一代基因型为</w:t>
      </w:r>
      <w:r>
        <w:t>Aa</w:t>
      </w:r>
      <w:r>
        <w:t>，子一代果蝇杂交，遗传图谱如下：</w:t>
      </w:r>
    </w:p>
    <w:p w:rsidR="00450F50" w:rsidRDefault="00C84096">
      <w:pPr>
        <w:spacing w:line="360" w:lineRule="auto"/>
        <w:jc w:val="left"/>
        <w:textAlignment w:val="center"/>
      </w:pPr>
      <w:r>
        <w:rPr>
          <w:rFonts w:eastAsia="Times New Roman"/>
          <w:noProof/>
          <w:kern w:val="0"/>
          <w:sz w:val="24"/>
          <w:szCs w:val="24"/>
        </w:rPr>
        <w:lastRenderedPageBreak/>
        <w:drawing>
          <wp:inline distT="0" distB="0" distL="0" distR="0">
            <wp:extent cx="3257550" cy="2000250"/>
            <wp:effectExtent l="0" t="0" r="0" b="0"/>
            <wp:docPr id="598262257" name="图片 59826225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62257" name=""/>
                    <pic:cNvPicPr>
                      <a:picLocks noChangeAspect="1"/>
                    </pic:cNvPicPr>
                  </pic:nvPicPr>
                  <pic:blipFill>
                    <a:blip r:embed="rId18"/>
                    <a:stretch>
                      <a:fillRect/>
                    </a:stretch>
                  </pic:blipFill>
                  <pic:spPr>
                    <a:xfrm>
                      <a:off x="0" y="0"/>
                      <a:ext cx="3257550" cy="2000250"/>
                    </a:xfrm>
                    <a:prstGeom prst="rect">
                      <a:avLst/>
                    </a:prstGeom>
                  </pic:spPr>
                </pic:pic>
              </a:graphicData>
            </a:graphic>
          </wp:inline>
        </w:drawing>
      </w:r>
    </w:p>
    <w:p w:rsidR="00450F50" w:rsidRDefault="00C84096">
      <w:pPr>
        <w:spacing w:line="360" w:lineRule="auto"/>
        <w:jc w:val="left"/>
        <w:textAlignment w:val="center"/>
      </w:pPr>
      <w:r>
        <w:t>则子二代长翅果蝇的基因型为</w:t>
      </w:r>
      <w:r>
        <w:t>AA</w:t>
      </w:r>
      <w:r>
        <w:t>或</w:t>
      </w:r>
      <w:r>
        <w:t>Aa</w:t>
      </w:r>
      <w:r>
        <w:t>，即图乙中的</w:t>
      </w:r>
      <w:r>
        <w:t>①</w:t>
      </w:r>
      <w:r>
        <w:t>或</w:t>
      </w:r>
      <w:r>
        <w:t>②</w:t>
      </w:r>
      <w:r>
        <w:t>。</w:t>
      </w:r>
    </w:p>
    <w:p w:rsidR="00450F50" w:rsidRDefault="00C84096">
      <w:pPr>
        <w:spacing w:line="360" w:lineRule="auto"/>
        <w:jc w:val="left"/>
        <w:textAlignment w:val="center"/>
      </w:pPr>
      <w:r>
        <w:t>（</w:t>
      </w:r>
      <w:r>
        <w:t>4</w:t>
      </w:r>
      <w:r>
        <w:t>）从子二代中任取一只长翅果蝇，与多只残翅果蝇（</w:t>
      </w:r>
      <w:r>
        <w:t>aa</w:t>
      </w:r>
      <w:r>
        <w:t>）杂交。若该长翅果蝇基因组成是</w:t>
      </w:r>
      <w:r>
        <w:t>Aa</w:t>
      </w:r>
      <w:r>
        <w:t>，遗传图谱如下：</w:t>
      </w:r>
    </w:p>
    <w:p w:rsidR="00450F50" w:rsidRDefault="00C84096">
      <w:pPr>
        <w:spacing w:line="360" w:lineRule="auto"/>
        <w:jc w:val="left"/>
        <w:textAlignment w:val="center"/>
      </w:pPr>
      <w:r>
        <w:rPr>
          <w:rFonts w:eastAsia="Times New Roman"/>
          <w:noProof/>
          <w:kern w:val="0"/>
          <w:sz w:val="24"/>
          <w:szCs w:val="24"/>
        </w:rPr>
        <w:drawing>
          <wp:inline distT="0" distB="0" distL="0" distR="0">
            <wp:extent cx="3152775" cy="2095500"/>
            <wp:effectExtent l="0" t="0" r="9525" b="0"/>
            <wp:docPr id="1658834294" name="图片 1658834294"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834294" name=""/>
                    <pic:cNvPicPr>
                      <a:picLocks noChangeAspect="1"/>
                    </pic:cNvPicPr>
                  </pic:nvPicPr>
                  <pic:blipFill>
                    <a:blip r:embed="rId19"/>
                    <a:stretch>
                      <a:fillRect/>
                    </a:stretch>
                  </pic:blipFill>
                  <pic:spPr>
                    <a:xfrm>
                      <a:off x="0" y="0"/>
                      <a:ext cx="3152775" cy="2095500"/>
                    </a:xfrm>
                    <a:prstGeom prst="rect">
                      <a:avLst/>
                    </a:prstGeom>
                  </pic:spPr>
                </pic:pic>
              </a:graphicData>
            </a:graphic>
          </wp:inline>
        </w:drawing>
      </w:r>
    </w:p>
    <w:p w:rsidR="00450F50" w:rsidRDefault="00C84096">
      <w:pPr>
        <w:spacing w:line="360" w:lineRule="auto"/>
        <w:jc w:val="left"/>
        <w:textAlignment w:val="center"/>
      </w:pPr>
      <w:r>
        <w:t>则其后代中长翅（</w:t>
      </w:r>
      <w:r>
        <w:t>Aa</w:t>
      </w:r>
      <w:r>
        <w:t>）与残翅（</w:t>
      </w:r>
      <w:r>
        <w:t>aa</w:t>
      </w:r>
      <w:r>
        <w:t>）的比例约为</w:t>
      </w:r>
      <w:r>
        <w:t>1</w:t>
      </w:r>
      <w:r>
        <w:t>：</w:t>
      </w:r>
      <w:r>
        <w:t>1</w:t>
      </w:r>
      <w:r>
        <w:t>；若该长翅果蝇基因组成是</w:t>
      </w:r>
      <w:r>
        <w:t>AA</w:t>
      </w:r>
      <w:r>
        <w:t>，则其后代全为长翅（</w:t>
      </w:r>
      <w:r>
        <w:t>Aa</w:t>
      </w:r>
      <w:r>
        <w:t>），遗传图谱如下：</w:t>
      </w:r>
    </w:p>
    <w:p w:rsidR="00450F50" w:rsidRDefault="00C84096">
      <w:pPr>
        <w:spacing w:line="360" w:lineRule="auto"/>
        <w:jc w:val="left"/>
        <w:textAlignment w:val="center"/>
      </w:pPr>
      <w:r>
        <w:rPr>
          <w:rFonts w:eastAsia="Times New Roman"/>
          <w:noProof/>
          <w:kern w:val="0"/>
          <w:sz w:val="24"/>
          <w:szCs w:val="24"/>
        </w:rPr>
        <w:drawing>
          <wp:inline distT="0" distB="0" distL="0" distR="0">
            <wp:extent cx="2514600" cy="1990725"/>
            <wp:effectExtent l="0" t="0" r="0" b="9525"/>
            <wp:docPr id="1113038733" name="图片 111303873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038733" name=""/>
                    <pic:cNvPicPr>
                      <a:picLocks noChangeAspect="1"/>
                    </pic:cNvPicPr>
                  </pic:nvPicPr>
                  <pic:blipFill>
                    <a:blip r:embed="rId20"/>
                    <a:stretch>
                      <a:fillRect/>
                    </a:stretch>
                  </pic:blipFill>
                  <pic:spPr>
                    <a:xfrm>
                      <a:off x="0" y="0"/>
                      <a:ext cx="2514600" cy="1990725"/>
                    </a:xfrm>
                    <a:prstGeom prst="rect">
                      <a:avLst/>
                    </a:prstGeom>
                  </pic:spPr>
                </pic:pic>
              </a:graphicData>
            </a:graphic>
          </wp:inline>
        </w:drawing>
      </w:r>
    </w:p>
    <w:p w:rsidR="00450F50" w:rsidRDefault="00C84096">
      <w:pPr>
        <w:spacing w:line="360" w:lineRule="auto"/>
        <w:jc w:val="left"/>
        <w:textAlignment w:val="center"/>
      </w:pPr>
      <w:r>
        <w:t>（</w:t>
      </w:r>
      <w:r>
        <w:t>5</w:t>
      </w:r>
      <w:r>
        <w:t>）研究发现，将刚孵化的残翅果蝇幼虫放在</w:t>
      </w:r>
      <w:r>
        <w:t>31℃</w:t>
      </w:r>
      <w:r>
        <w:t>的环境中培养，会得到一些翅长接近长翅果蝇的成虫，这些成虫在正常环境温度下产生的后代又都是残翅果蝇。这说明生物的性状</w:t>
      </w:r>
      <w:r>
        <w:lastRenderedPageBreak/>
        <w:t>是由基因和环境共同作用的结果。</w:t>
      </w:r>
    </w:p>
    <w:p w:rsidR="00450F50" w:rsidRDefault="00450F50">
      <w:pPr>
        <w:spacing w:line="360" w:lineRule="auto"/>
        <w:jc w:val="left"/>
        <w:textAlignment w:val="center"/>
      </w:pPr>
    </w:p>
    <w:sectPr w:rsidR="00450F50">
      <w:headerReference w:type="even" r:id="rId21"/>
      <w:headerReference w:type="default" r:id="rId22"/>
      <w:footerReference w:type="even" r:id="rId23"/>
      <w:footerReference w:type="default" r:id="rId2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3A1" w:rsidRDefault="006F33A1">
      <w:r>
        <w:separator/>
      </w:r>
    </w:p>
  </w:endnote>
  <w:endnote w:type="continuationSeparator" w:id="0">
    <w:p w:rsidR="006F33A1" w:rsidRDefault="006F3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096" w:rsidRDefault="00C84096" w:rsidP="00C84096">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C84096" w:rsidRPr="003626FF" w:rsidRDefault="00C84096" w:rsidP="00C84096">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FC18C3">
      <w:rPr>
        <w:noProof/>
        <w:szCs w:val="21"/>
      </w:rPr>
      <w:t>7</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FC18C3">
      <w:rPr>
        <w:noProof/>
        <w:szCs w:val="21"/>
      </w:rPr>
      <w:t>26</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096" w:rsidRDefault="00C84096" w:rsidP="00C8409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096" w:rsidRDefault="00C84096" w:rsidP="00C84096">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C84096" w:rsidRPr="003626FF" w:rsidRDefault="00C84096" w:rsidP="00C84096">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FC18C3">
      <w:rPr>
        <w:noProof/>
        <w:szCs w:val="21"/>
      </w:rPr>
      <w:t>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FC18C3">
      <w:rPr>
        <w:noProof/>
        <w:szCs w:val="21"/>
      </w:rPr>
      <w:t>26</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3A1" w:rsidRDefault="006F33A1">
      <w:r>
        <w:separator/>
      </w:r>
    </w:p>
  </w:footnote>
  <w:footnote w:type="continuationSeparator" w:id="0">
    <w:p w:rsidR="006F33A1" w:rsidRDefault="006F3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096" w:rsidRPr="003626FF" w:rsidRDefault="006F33A1" w:rsidP="00C84096">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C84096">
      <w:rPr>
        <w:rFonts w:hint="eastAsia"/>
        <w:b/>
        <w:sz w:val="21"/>
        <w:szCs w:val="21"/>
      </w:rPr>
      <w:t xml:space="preserve">      </w:t>
    </w:r>
    <w:hyperlink r:id="rId2" w:history="1">
      <w:r w:rsidR="00C84096" w:rsidRPr="0095092B">
        <w:rPr>
          <w:rStyle w:val="a5"/>
          <w:rFonts w:hint="eastAsia"/>
          <w:b/>
          <w:szCs w:val="21"/>
        </w:rPr>
        <w:t>www.zzstep.com</w:t>
      </w:r>
    </w:hyperlink>
    <w:r w:rsidR="00C84096">
      <w:rPr>
        <w:rFonts w:hint="eastAsia"/>
        <w:b/>
        <w:sz w:val="21"/>
        <w:szCs w:val="21"/>
      </w:rPr>
      <w:t xml:space="preserve">     </w:t>
    </w:r>
    <w:r w:rsidR="00C84096">
      <w:rPr>
        <w:rFonts w:hint="eastAsia"/>
        <w:b/>
      </w:rPr>
      <w:t>传播先进教学理念</w:t>
    </w:r>
    <w:r w:rsidR="00C84096" w:rsidRPr="00B91186">
      <w:rPr>
        <w:rFonts w:hint="eastAsia"/>
        <w:b/>
      </w:rPr>
      <w:t xml:space="preserve">  </w:t>
    </w:r>
    <w:r w:rsidR="00C84096">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096" w:rsidRDefault="00C84096" w:rsidP="00C840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096" w:rsidRPr="003626FF" w:rsidRDefault="00FC18C3" w:rsidP="00C84096">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C84096">
      <w:rPr>
        <w:rFonts w:hint="eastAsia"/>
        <w:b/>
        <w:sz w:val="21"/>
        <w:szCs w:val="21"/>
      </w:rPr>
      <w:t xml:space="preserve">      </w:t>
    </w:r>
    <w:hyperlink r:id="rId2" w:history="1">
      <w:r w:rsidR="00C84096" w:rsidRPr="0095092B">
        <w:rPr>
          <w:rStyle w:val="a5"/>
          <w:rFonts w:hint="eastAsia"/>
          <w:b/>
          <w:szCs w:val="21"/>
        </w:rPr>
        <w:t>www.zzstep.com</w:t>
      </w:r>
    </w:hyperlink>
    <w:r w:rsidR="00C84096">
      <w:rPr>
        <w:rFonts w:hint="eastAsia"/>
        <w:b/>
        <w:sz w:val="21"/>
        <w:szCs w:val="21"/>
      </w:rPr>
      <w:t xml:space="preserve">     </w:t>
    </w:r>
    <w:r w:rsidR="00C84096">
      <w:rPr>
        <w:rFonts w:hint="eastAsia"/>
        <w:b/>
      </w:rPr>
      <w:t>传播先进教学理念</w:t>
    </w:r>
    <w:r w:rsidR="00C84096" w:rsidRPr="00B91186">
      <w:rPr>
        <w:rFonts w:hint="eastAsia"/>
        <w:b/>
      </w:rPr>
      <w:t xml:space="preserve">  </w:t>
    </w:r>
    <w:r w:rsidR="00C84096">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450F50"/>
    <w:rsid w:val="005F7776"/>
    <w:rsid w:val="0064153B"/>
    <w:rsid w:val="006B16C5"/>
    <w:rsid w:val="006F33A1"/>
    <w:rsid w:val="00776133"/>
    <w:rsid w:val="00855687"/>
    <w:rsid w:val="008C07DE"/>
    <w:rsid w:val="009E611B"/>
    <w:rsid w:val="00A30CCE"/>
    <w:rsid w:val="00AC3E9C"/>
    <w:rsid w:val="00BC4F14"/>
    <w:rsid w:val="00BC62FB"/>
    <w:rsid w:val="00BF535F"/>
    <w:rsid w:val="00C806B0"/>
    <w:rsid w:val="00C84096"/>
    <w:rsid w:val="00E476EE"/>
    <w:rsid w:val="00EF035E"/>
    <w:rsid w:val="00FA429B"/>
    <w:rsid w:val="00FC1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C84096"/>
    <w:rPr>
      <w:color w:val="0000FF"/>
      <w:u w:val="single"/>
    </w:rPr>
  </w:style>
  <w:style w:type="character" w:styleId="a6">
    <w:name w:val="Emphasis"/>
    <w:uiPriority w:val="20"/>
    <w:qFormat/>
    <w:rsid w:val="00C8409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0DE5ED6B-FD52-48CB-A544-C3BDECC4A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2733</Words>
  <Characters>15581</Characters>
  <Application>Microsoft Office Word</Application>
  <DocSecurity>0</DocSecurity>
  <Lines>129</Lines>
  <Paragraphs>36</Paragraphs>
  <ScaleCrop>false</ScaleCrop>
  <Manager/>
  <Company>中国教育出版网www.zzstep.com</Company>
  <LinksUpToDate>false</LinksUpToDate>
  <CharactersWithSpaces>18278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17</cp:revision>
  <dcterms:created xsi:type="dcterms:W3CDTF">2017-07-19T12:07:00Z</dcterms:created>
  <dcterms:modified xsi:type="dcterms:W3CDTF">2024-07-19T03:47:00Z</dcterms:modified>
  <cp:category>中国教育出版网www.zzstep.com</cp:category>
</cp:coreProperties>
</file>